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5801E5" w14:textId="77777777" w:rsidR="007C5734" w:rsidRPr="007C5734" w:rsidRDefault="007C5734" w:rsidP="007C5734">
      <w:pPr>
        <w:jc w:val="center"/>
        <w:rPr>
          <w:rFonts w:ascii="Arial" w:hAnsi="Arial" w:cs="Arial"/>
          <w:b/>
          <w:bCs/>
          <w:rtl/>
        </w:rPr>
      </w:pPr>
    </w:p>
    <w:p w14:paraId="014D6771" w14:textId="43CE5314" w:rsidR="007C5734" w:rsidRPr="007C5734" w:rsidRDefault="007C5734" w:rsidP="007C5734">
      <w:pPr>
        <w:jc w:val="center"/>
        <w:rPr>
          <w:rFonts w:ascii="Arial" w:hAnsi="Arial" w:cs="Arial"/>
          <w:b/>
          <w:bCs/>
          <w:rtl/>
        </w:rPr>
      </w:pPr>
      <w:r w:rsidRPr="007C5734">
        <w:rPr>
          <w:rFonts w:ascii="Arial" w:hAnsi="Arial" w:cs="Arial"/>
          <w:b/>
          <w:bCs/>
          <w:rtl/>
        </w:rPr>
        <w:t xml:space="preserve">תנאי השאלת </w:t>
      </w:r>
      <w:proofErr w:type="spellStart"/>
      <w:r w:rsidRPr="007C5734">
        <w:rPr>
          <w:rFonts w:ascii="Arial" w:hAnsi="Arial" w:cs="Arial"/>
          <w:b/>
          <w:bCs/>
          <w:rtl/>
        </w:rPr>
        <w:t>טאבלט</w:t>
      </w:r>
      <w:proofErr w:type="spellEnd"/>
    </w:p>
    <w:p w14:paraId="118604D7" w14:textId="15FD2162" w:rsidR="007C5734" w:rsidRPr="00F30C57" w:rsidRDefault="007C5734" w:rsidP="007C5734">
      <w:pPr>
        <w:jc w:val="center"/>
        <w:rPr>
          <w:rFonts w:ascii="Arial" w:hAnsi="Arial" w:cs="Arial"/>
          <w:b/>
          <w:bCs/>
          <w:rtl/>
        </w:rPr>
      </w:pPr>
      <w:r w:rsidRPr="00F30C57">
        <w:rPr>
          <w:rFonts w:ascii="Arial" w:hAnsi="Arial" w:cs="Arial"/>
          <w:b/>
          <w:bCs/>
          <w:rtl/>
        </w:rPr>
        <w:t xml:space="preserve">מספר קטלוגי </w:t>
      </w:r>
      <w:r w:rsidR="001A2B06">
        <w:rPr>
          <w:rFonts w:ascii="Arial" w:hAnsi="Arial" w:cs="Arial" w:hint="cs"/>
          <w:b/>
          <w:bCs/>
          <w:rtl/>
        </w:rPr>
        <w:t xml:space="preserve"> - ימולא בעת המסירה- </w:t>
      </w:r>
      <w:r w:rsidRPr="00F30C57">
        <w:rPr>
          <w:rFonts w:ascii="Arial" w:hAnsi="Arial" w:cs="Arial"/>
          <w:b/>
          <w:bCs/>
          <w:rtl/>
        </w:rPr>
        <w:t>(להלן: "המכשיר")</w:t>
      </w:r>
    </w:p>
    <w:p w14:paraId="5D7454B7" w14:textId="4DF0E7A5" w:rsidR="007C5734" w:rsidRPr="00F30C57" w:rsidRDefault="007C5734" w:rsidP="00DF142F">
      <w:pPr>
        <w:spacing w:after="0" w:line="240" w:lineRule="auto"/>
        <w:textAlignment w:val="baseline"/>
        <w:rPr>
          <w:rFonts w:ascii="Arial" w:hAnsi="Arial" w:cs="Arial"/>
          <w:rtl/>
        </w:rPr>
      </w:pPr>
    </w:p>
    <w:p w14:paraId="52E2E70E" w14:textId="0A9B64C9" w:rsidR="007C5734" w:rsidRDefault="00DF142F" w:rsidP="00DF142F">
      <w:pPr>
        <w:pStyle w:val="a9"/>
        <w:numPr>
          <w:ilvl w:val="0"/>
          <w:numId w:val="3"/>
        </w:numPr>
        <w:rPr>
          <w:rFonts w:ascii="Arial" w:hAnsi="Arial" w:cs="Arial"/>
        </w:rPr>
      </w:pPr>
      <w:r w:rsidRPr="00DF142F">
        <w:rPr>
          <w:rFonts w:ascii="Arial" w:hAnsi="Arial" w:cs="Arial"/>
          <w:rtl/>
        </w:rPr>
        <w:t>השאלת המכשיר תתאפשר לסטודנטים פעילים באקדמית נתניה בלבד.</w:t>
      </w:r>
      <w:r w:rsidRPr="00DF142F">
        <w:rPr>
          <w:rFonts w:ascii="Arial" w:hAnsi="Arial" w:cs="Arial" w:hint="cs"/>
          <w:rtl/>
        </w:rPr>
        <w:t xml:space="preserve"> </w:t>
      </w:r>
      <w:r w:rsidRPr="00DF142F">
        <w:rPr>
          <w:rFonts w:ascii="Arial" w:hAnsi="Arial" w:cs="Arial"/>
          <w:rtl/>
        </w:rPr>
        <w:t>זכות ההשאלה שמורה</w:t>
      </w:r>
      <w:r w:rsidRPr="00DF142F">
        <w:rPr>
          <w:rFonts w:ascii="Arial" w:hAnsi="Arial" w:cs="Arial" w:hint="cs"/>
          <w:rtl/>
        </w:rPr>
        <w:t xml:space="preserve"> </w:t>
      </w:r>
      <w:r w:rsidRPr="00DF142F">
        <w:rPr>
          <w:rFonts w:ascii="Arial" w:hAnsi="Arial" w:cs="Arial"/>
          <w:rtl/>
        </w:rPr>
        <w:t>לסגל, לסטודנטים בעלי תעודת</w:t>
      </w:r>
      <w:r w:rsidRPr="00F30C57">
        <w:rPr>
          <w:rFonts w:ascii="Arial" w:hAnsi="Arial" w:cs="Arial"/>
          <w:rtl/>
        </w:rPr>
        <w:t xml:space="preserve"> </w:t>
      </w:r>
      <w:r w:rsidRPr="00DF142F">
        <w:rPr>
          <w:rFonts w:ascii="Arial" w:hAnsi="Arial" w:cs="Arial"/>
          <w:rtl/>
        </w:rPr>
        <w:t>קורא מעודכנת ולעובדי המכלל</w:t>
      </w:r>
      <w:r w:rsidRPr="00F30C57">
        <w:rPr>
          <w:rFonts w:ascii="Arial" w:hAnsi="Arial" w:cs="Arial" w:hint="cs"/>
          <w:rtl/>
        </w:rPr>
        <w:t>ה האקדמית נתניה.</w:t>
      </w:r>
    </w:p>
    <w:p w14:paraId="511F8775" w14:textId="6C5CC36C" w:rsidR="00DF142F" w:rsidRPr="00F30C57" w:rsidRDefault="00DF142F" w:rsidP="00DF142F">
      <w:pPr>
        <w:numPr>
          <w:ilvl w:val="0"/>
          <w:numId w:val="3"/>
        </w:numPr>
        <w:spacing w:after="0" w:line="240" w:lineRule="auto"/>
        <w:textAlignment w:val="baseline"/>
        <w:rPr>
          <w:rFonts w:ascii="Arial" w:hAnsi="Arial" w:cs="Arial"/>
          <w:rtl/>
        </w:rPr>
      </w:pPr>
      <w:r w:rsidRPr="00DF142F">
        <w:rPr>
          <w:rFonts w:ascii="Arial" w:hAnsi="Arial" w:cs="Arial"/>
          <w:rtl/>
        </w:rPr>
        <w:t>ה</w:t>
      </w:r>
      <w:r w:rsidRPr="00F30C57">
        <w:rPr>
          <w:rFonts w:ascii="Arial" w:hAnsi="Arial" w:cs="Arial" w:hint="cs"/>
          <w:rtl/>
        </w:rPr>
        <w:t>מכללה</w:t>
      </w:r>
      <w:r w:rsidRPr="00DF142F">
        <w:rPr>
          <w:rFonts w:ascii="Arial" w:hAnsi="Arial" w:cs="Arial"/>
          <w:rtl/>
        </w:rPr>
        <w:t xml:space="preserve"> רשאית לדרוש מהשואל </w:t>
      </w:r>
      <w:r w:rsidR="00F30C57">
        <w:rPr>
          <w:rFonts w:ascii="Arial" w:hAnsi="Arial" w:cs="Arial" w:hint="cs"/>
          <w:rtl/>
        </w:rPr>
        <w:t>את המכשיר</w:t>
      </w:r>
      <w:r w:rsidRPr="00DF142F">
        <w:rPr>
          <w:rFonts w:ascii="Arial" w:hAnsi="Arial" w:cs="Arial"/>
          <w:rtl/>
        </w:rPr>
        <w:t xml:space="preserve"> גם לפני תום מועד ההשאלה</w:t>
      </w:r>
      <w:r w:rsidRPr="00DF142F">
        <w:rPr>
          <w:rFonts w:ascii="Arial" w:hAnsi="Arial" w:cs="Arial"/>
        </w:rPr>
        <w:t>.</w:t>
      </w:r>
    </w:p>
    <w:p w14:paraId="18EF0244" w14:textId="3DC1FDBF" w:rsidR="007C5734" w:rsidRDefault="007C5734" w:rsidP="00E33E4C">
      <w:pPr>
        <w:numPr>
          <w:ilvl w:val="0"/>
          <w:numId w:val="3"/>
        </w:numPr>
        <w:spacing w:after="0" w:line="240" w:lineRule="auto"/>
        <w:textAlignment w:val="baseline"/>
        <w:rPr>
          <w:rFonts w:ascii="Arial" w:hAnsi="Arial" w:cs="Arial"/>
        </w:rPr>
      </w:pPr>
      <w:r w:rsidRPr="007C5734">
        <w:rPr>
          <w:rFonts w:ascii="Arial" w:hAnsi="Arial" w:cs="Arial"/>
          <w:rtl/>
        </w:rPr>
        <w:t>תקנון זה, וכן נספח הוראות ההפעלה, ייחתמו ע"י השואל במועד ההשאלה ויהוו את התחייבות השואל לעמידה בתנאי ההשאלה ובהוראות ההפעלה הטכניות.</w:t>
      </w:r>
    </w:p>
    <w:p w14:paraId="52DF490E" w14:textId="239F0ABC" w:rsidR="00F30C57" w:rsidRPr="00F30C57" w:rsidRDefault="00F30C57" w:rsidP="00F30C57">
      <w:pPr>
        <w:numPr>
          <w:ilvl w:val="0"/>
          <w:numId w:val="3"/>
        </w:numPr>
        <w:spacing w:after="0" w:line="240" w:lineRule="auto"/>
        <w:textAlignment w:val="baseline"/>
        <w:rPr>
          <w:rFonts w:ascii="Arial" w:hAnsi="Arial" w:cs="Arial"/>
        </w:rPr>
      </w:pPr>
      <w:r w:rsidRPr="00F30C57">
        <w:rPr>
          <w:rFonts w:ascii="Arial" w:hAnsi="Arial" w:cs="Arial"/>
          <w:rtl/>
        </w:rPr>
        <w:t>אובדן ה</w:t>
      </w:r>
      <w:r w:rsidRPr="00E33E4C">
        <w:rPr>
          <w:rFonts w:ascii="Arial" w:hAnsi="Arial" w:cs="Arial" w:hint="cs"/>
          <w:rtl/>
        </w:rPr>
        <w:t xml:space="preserve">מכשיר </w:t>
      </w:r>
      <w:r w:rsidRPr="00F30C57">
        <w:rPr>
          <w:rFonts w:ascii="Arial" w:hAnsi="Arial" w:cs="Arial"/>
          <w:rtl/>
        </w:rPr>
        <w:t>מחייב את ה</w:t>
      </w:r>
      <w:r w:rsidRPr="00E33E4C">
        <w:rPr>
          <w:rFonts w:ascii="Arial" w:hAnsi="Arial" w:cs="Arial" w:hint="cs"/>
          <w:rtl/>
        </w:rPr>
        <w:t>שואל</w:t>
      </w:r>
      <w:r w:rsidRPr="00F30C57">
        <w:rPr>
          <w:rFonts w:ascii="Arial" w:hAnsi="Arial" w:cs="Arial"/>
          <w:rtl/>
        </w:rPr>
        <w:t xml:space="preserve"> בקניית </w:t>
      </w:r>
      <w:r w:rsidRPr="00E33E4C">
        <w:rPr>
          <w:rFonts w:ascii="Arial" w:hAnsi="Arial" w:cs="Arial" w:hint="cs"/>
          <w:rtl/>
        </w:rPr>
        <w:t>מכשיר</w:t>
      </w:r>
      <w:r w:rsidRPr="00F30C57">
        <w:rPr>
          <w:rFonts w:ascii="Arial" w:hAnsi="Arial" w:cs="Arial"/>
          <w:rtl/>
        </w:rPr>
        <w:t xml:space="preserve"> חדש והחזרתו ל</w:t>
      </w:r>
      <w:r w:rsidRPr="00E33E4C">
        <w:rPr>
          <w:rFonts w:ascii="Arial" w:hAnsi="Arial" w:cs="Arial" w:hint="cs"/>
          <w:rtl/>
        </w:rPr>
        <w:t>מכללה</w:t>
      </w:r>
      <w:r w:rsidRPr="00F30C57">
        <w:rPr>
          <w:rFonts w:ascii="Arial" w:hAnsi="Arial" w:cs="Arial"/>
          <w:rtl/>
        </w:rPr>
        <w:t>. אם אין להשיג את ה</w:t>
      </w:r>
      <w:r w:rsidRPr="00E33E4C">
        <w:rPr>
          <w:rFonts w:ascii="Arial" w:hAnsi="Arial" w:cs="Arial" w:hint="cs"/>
          <w:rtl/>
        </w:rPr>
        <w:t>מכשיר</w:t>
      </w:r>
      <w:r w:rsidRPr="00F30C57">
        <w:rPr>
          <w:rFonts w:ascii="Arial" w:hAnsi="Arial" w:cs="Arial"/>
          <w:rtl/>
        </w:rPr>
        <w:t xml:space="preserve">, ישולם ערכו לפי החלטת </w:t>
      </w:r>
      <w:r w:rsidRPr="00E33E4C">
        <w:rPr>
          <w:rFonts w:ascii="Arial" w:hAnsi="Arial" w:cs="Arial" w:hint="cs"/>
          <w:rtl/>
        </w:rPr>
        <w:t>מחלקת המחשוב</w:t>
      </w:r>
      <w:r w:rsidR="00E33E4C" w:rsidRPr="00E33E4C">
        <w:rPr>
          <w:rFonts w:ascii="Arial" w:hAnsi="Arial" w:cs="Arial" w:hint="cs"/>
          <w:rtl/>
        </w:rPr>
        <w:t xml:space="preserve"> והנהלת המכללה</w:t>
      </w:r>
      <w:r w:rsidR="001A2B06">
        <w:rPr>
          <w:rFonts w:ascii="Arial" w:hAnsi="Arial" w:cs="Arial" w:hint="cs"/>
          <w:rtl/>
        </w:rPr>
        <w:t xml:space="preserve"> ולא </w:t>
      </w:r>
      <w:r w:rsidR="005E6A6A">
        <w:rPr>
          <w:rFonts w:ascii="Arial" w:hAnsi="Arial" w:cs="Arial" w:hint="cs"/>
          <w:rtl/>
        </w:rPr>
        <w:t>י</w:t>
      </w:r>
      <w:r w:rsidR="001A2B06">
        <w:rPr>
          <w:rFonts w:ascii="Arial" w:hAnsi="Arial" w:cs="Arial" w:hint="cs"/>
          <w:rtl/>
        </w:rPr>
        <w:t>עלה על 950 ₪.</w:t>
      </w:r>
    </w:p>
    <w:p w14:paraId="5B0274C7" w14:textId="28DECBE8" w:rsidR="00F30C57" w:rsidRPr="00F30C57" w:rsidRDefault="00F30C57" w:rsidP="00F30C57">
      <w:pPr>
        <w:numPr>
          <w:ilvl w:val="0"/>
          <w:numId w:val="3"/>
        </w:numPr>
        <w:spacing w:after="0" w:line="240" w:lineRule="auto"/>
        <w:textAlignment w:val="baseline"/>
        <w:rPr>
          <w:rFonts w:ascii="Arial" w:hAnsi="Arial" w:cs="Arial"/>
        </w:rPr>
      </w:pPr>
      <w:r w:rsidRPr="00F30C57">
        <w:rPr>
          <w:rFonts w:ascii="Arial" w:hAnsi="Arial" w:cs="Arial"/>
          <w:rtl/>
        </w:rPr>
        <w:t xml:space="preserve">השואל אינו רשאי להעביר </w:t>
      </w:r>
      <w:r w:rsidRPr="00E33E4C">
        <w:rPr>
          <w:rFonts w:ascii="Arial" w:hAnsi="Arial" w:cs="Arial" w:hint="cs"/>
          <w:rtl/>
        </w:rPr>
        <w:t>מכשיר ה</w:t>
      </w:r>
      <w:r w:rsidRPr="00F30C57">
        <w:rPr>
          <w:rFonts w:ascii="Arial" w:hAnsi="Arial" w:cs="Arial"/>
          <w:rtl/>
        </w:rPr>
        <w:t>מושאל לו ל</w:t>
      </w:r>
      <w:r w:rsidR="00E33E4C">
        <w:rPr>
          <w:rFonts w:ascii="Arial" w:hAnsi="Arial" w:cs="Arial" w:hint="cs"/>
          <w:rtl/>
        </w:rPr>
        <w:t xml:space="preserve">סטודנט/גורם </w:t>
      </w:r>
      <w:r w:rsidRPr="00F30C57">
        <w:rPr>
          <w:rFonts w:ascii="Arial" w:hAnsi="Arial" w:cs="Arial"/>
          <w:rtl/>
        </w:rPr>
        <w:t>אחר</w:t>
      </w:r>
      <w:r w:rsidRPr="00F30C57">
        <w:rPr>
          <w:rFonts w:ascii="Arial" w:hAnsi="Arial" w:cs="Arial"/>
        </w:rPr>
        <w:t>.</w:t>
      </w:r>
    </w:p>
    <w:p w14:paraId="0846D634" w14:textId="57A8F63F" w:rsidR="00F30C57" w:rsidRPr="00F30C57" w:rsidRDefault="00F30C57" w:rsidP="00F30C57">
      <w:pPr>
        <w:numPr>
          <w:ilvl w:val="0"/>
          <w:numId w:val="3"/>
        </w:numPr>
        <w:spacing w:after="0" w:line="240" w:lineRule="auto"/>
        <w:textAlignment w:val="baseline"/>
        <w:rPr>
          <w:rFonts w:ascii="Arial" w:hAnsi="Arial" w:cs="Arial"/>
        </w:rPr>
      </w:pPr>
      <w:r w:rsidRPr="00E33E4C">
        <w:rPr>
          <w:rFonts w:ascii="Arial" w:hAnsi="Arial" w:cs="Arial" w:hint="cs"/>
          <w:rtl/>
        </w:rPr>
        <w:t>ב</w:t>
      </w:r>
      <w:r w:rsidRPr="00F30C57">
        <w:rPr>
          <w:rFonts w:ascii="Arial" w:hAnsi="Arial" w:cs="Arial"/>
          <w:rtl/>
        </w:rPr>
        <w:t>אחריות הסטודנט לבדוק את תאריך ההחזרה של ה</w:t>
      </w:r>
      <w:r w:rsidRPr="00E33E4C">
        <w:rPr>
          <w:rFonts w:ascii="Arial" w:hAnsi="Arial" w:cs="Arial" w:hint="cs"/>
          <w:rtl/>
        </w:rPr>
        <w:t>מכשיר</w:t>
      </w:r>
      <w:r w:rsidRPr="00F30C57">
        <w:rPr>
          <w:rFonts w:ascii="Arial" w:hAnsi="Arial" w:cs="Arial"/>
          <w:rtl/>
        </w:rPr>
        <w:t xml:space="preserve"> באופן שוטף</w:t>
      </w:r>
      <w:r w:rsidRPr="00F30C57">
        <w:rPr>
          <w:rFonts w:ascii="Arial" w:hAnsi="Arial" w:cs="Arial"/>
        </w:rPr>
        <w:t>.</w:t>
      </w:r>
    </w:p>
    <w:p w14:paraId="20944F8D" w14:textId="6309A96E" w:rsidR="00F30C57" w:rsidRPr="00F30C57" w:rsidRDefault="00F30C57" w:rsidP="00F30C57">
      <w:pPr>
        <w:numPr>
          <w:ilvl w:val="0"/>
          <w:numId w:val="3"/>
        </w:numPr>
        <w:spacing w:after="0" w:line="240" w:lineRule="auto"/>
        <w:textAlignment w:val="baseline"/>
        <w:rPr>
          <w:rFonts w:ascii="Arial" w:hAnsi="Arial" w:cs="Arial"/>
        </w:rPr>
      </w:pPr>
      <w:r w:rsidRPr="00F30C57">
        <w:rPr>
          <w:rFonts w:ascii="Arial" w:hAnsi="Arial" w:cs="Arial"/>
          <w:rtl/>
        </w:rPr>
        <w:t>לא ניתן יהיה לקבל הארכה ל</w:t>
      </w:r>
      <w:r w:rsidRPr="00E33E4C">
        <w:rPr>
          <w:rFonts w:ascii="Arial" w:hAnsi="Arial" w:cs="Arial" w:hint="cs"/>
          <w:rtl/>
        </w:rPr>
        <w:t>מכשיר</w:t>
      </w:r>
      <w:r w:rsidRPr="00F30C57">
        <w:rPr>
          <w:rFonts w:ascii="Arial" w:hAnsi="Arial" w:cs="Arial"/>
          <w:rtl/>
        </w:rPr>
        <w:t xml:space="preserve"> אם קיימת לגביו רשימת ממתינים</w:t>
      </w:r>
      <w:r w:rsidRPr="00F30C57">
        <w:rPr>
          <w:rFonts w:ascii="Arial" w:hAnsi="Arial" w:cs="Arial"/>
        </w:rPr>
        <w:t>.</w:t>
      </w:r>
    </w:p>
    <w:p w14:paraId="74BC92B6" w14:textId="2B3AFA46" w:rsidR="00F30C57" w:rsidRPr="00F30C57" w:rsidRDefault="00F30C57" w:rsidP="00F30C57">
      <w:pPr>
        <w:numPr>
          <w:ilvl w:val="0"/>
          <w:numId w:val="3"/>
        </w:numPr>
        <w:spacing w:after="0" w:line="240" w:lineRule="auto"/>
        <w:textAlignment w:val="baseline"/>
        <w:rPr>
          <w:rFonts w:ascii="Arial" w:hAnsi="Arial" w:cs="Arial"/>
        </w:rPr>
      </w:pPr>
      <w:r w:rsidRPr="00F30C57">
        <w:rPr>
          <w:rFonts w:ascii="Arial" w:hAnsi="Arial" w:cs="Arial"/>
          <w:rtl/>
        </w:rPr>
        <w:t>חובה להחזיר את ה</w:t>
      </w:r>
      <w:r w:rsidRPr="00E33E4C">
        <w:rPr>
          <w:rFonts w:ascii="Arial" w:hAnsi="Arial" w:cs="Arial" w:hint="cs"/>
          <w:rtl/>
        </w:rPr>
        <w:t>מכשיר</w:t>
      </w:r>
      <w:r w:rsidRPr="00F30C57">
        <w:rPr>
          <w:rFonts w:ascii="Arial" w:hAnsi="Arial" w:cs="Arial"/>
          <w:rtl/>
        </w:rPr>
        <w:t xml:space="preserve"> המוזמן במועד ההחזרה, ביום הנקוב עד השעה 17:0</w:t>
      </w:r>
      <w:r w:rsidR="005E6A6A">
        <w:rPr>
          <w:rFonts w:ascii="Arial" w:hAnsi="Arial" w:cs="Arial" w:hint="cs"/>
          <w:rtl/>
        </w:rPr>
        <w:t xml:space="preserve"> ובתיאום עם מחלקת המחשוב כמפורט מטה</w:t>
      </w:r>
      <w:r w:rsidRPr="00F30C57">
        <w:rPr>
          <w:rFonts w:ascii="Arial" w:hAnsi="Arial" w:cs="Arial"/>
        </w:rPr>
        <w:t>.</w:t>
      </w:r>
    </w:p>
    <w:p w14:paraId="01553CB1" w14:textId="461E54E5" w:rsidR="00F30C57" w:rsidRPr="00F30C57" w:rsidRDefault="00F30C57" w:rsidP="00F30C57">
      <w:pPr>
        <w:numPr>
          <w:ilvl w:val="0"/>
          <w:numId w:val="3"/>
        </w:numPr>
        <w:spacing w:after="0" w:line="240" w:lineRule="auto"/>
        <w:textAlignment w:val="baseline"/>
        <w:rPr>
          <w:rFonts w:ascii="Arial" w:hAnsi="Arial" w:cs="Arial"/>
        </w:rPr>
      </w:pPr>
      <w:r w:rsidRPr="00F30C57">
        <w:rPr>
          <w:rFonts w:ascii="Arial" w:hAnsi="Arial" w:cs="Arial"/>
          <w:rtl/>
        </w:rPr>
        <w:t>על הסטודנט חלה חובה לבקש הארכה ל</w:t>
      </w:r>
      <w:r w:rsidR="00E33E4C">
        <w:rPr>
          <w:rFonts w:ascii="Arial" w:hAnsi="Arial" w:cs="Arial" w:hint="cs"/>
          <w:rtl/>
        </w:rPr>
        <w:t>מכשיר</w:t>
      </w:r>
      <w:r w:rsidRPr="00F30C57">
        <w:rPr>
          <w:rFonts w:ascii="Arial" w:hAnsi="Arial" w:cs="Arial"/>
          <w:rtl/>
        </w:rPr>
        <w:t xml:space="preserve"> </w:t>
      </w:r>
      <w:r w:rsidRPr="005E6A6A">
        <w:rPr>
          <w:rFonts w:ascii="Arial" w:hAnsi="Arial" w:cs="Arial"/>
          <w:b/>
          <w:bCs/>
          <w:rtl/>
        </w:rPr>
        <w:t>יום לפני</w:t>
      </w:r>
      <w:r w:rsidRPr="00F30C57">
        <w:rPr>
          <w:rFonts w:ascii="Arial" w:hAnsi="Arial" w:cs="Arial"/>
          <w:rtl/>
        </w:rPr>
        <w:t xml:space="preserve"> תום תקופת ההשאלה</w:t>
      </w:r>
      <w:r w:rsidRPr="00F30C57">
        <w:rPr>
          <w:rFonts w:ascii="Arial" w:hAnsi="Arial" w:cs="Arial"/>
        </w:rPr>
        <w:t>.</w:t>
      </w:r>
    </w:p>
    <w:p w14:paraId="6DCFEA13" w14:textId="563A35FC" w:rsidR="005E6A6A" w:rsidRDefault="00E33E4C" w:rsidP="00E33E4C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 xml:space="preserve">ביצוע </w:t>
      </w:r>
      <w:r w:rsidR="005E6A6A">
        <w:rPr>
          <w:rFonts w:ascii="Arial" w:hAnsi="Arial" w:cs="Arial" w:hint="cs"/>
          <w:rtl/>
        </w:rPr>
        <w:t xml:space="preserve">בקשה ו/או </w:t>
      </w:r>
      <w:r w:rsidR="00F30C57" w:rsidRPr="00F30C57">
        <w:rPr>
          <w:rFonts w:ascii="Arial" w:hAnsi="Arial" w:cs="Arial"/>
          <w:rtl/>
        </w:rPr>
        <w:t xml:space="preserve">הארכה </w:t>
      </w:r>
      <w:r>
        <w:rPr>
          <w:rFonts w:ascii="Arial" w:hAnsi="Arial" w:cs="Arial" w:hint="cs"/>
          <w:rtl/>
        </w:rPr>
        <w:t>י</w:t>
      </w:r>
      <w:r w:rsidR="00F30C57" w:rsidRPr="00E33E4C">
        <w:rPr>
          <w:rFonts w:ascii="Arial" w:hAnsi="Arial" w:cs="Arial" w:hint="cs"/>
          <w:rtl/>
        </w:rPr>
        <w:t>תאפשר</w:t>
      </w:r>
      <w:r w:rsidR="001A2B06">
        <w:rPr>
          <w:rFonts w:ascii="Arial" w:hAnsi="Arial" w:cs="Arial" w:hint="cs"/>
          <w:rtl/>
        </w:rPr>
        <w:t xml:space="preserve"> על ידי פנייה למחלקת המחשוב במייל </w:t>
      </w:r>
      <w:hyperlink r:id="rId7" w:history="1">
        <w:r w:rsidR="005E6A6A" w:rsidRPr="00705355">
          <w:rPr>
            <w:rStyle w:val="Hyperlink"/>
            <w:rFonts w:ascii="Arial" w:hAnsi="Arial" w:cs="Arial"/>
          </w:rPr>
          <w:t>help@netanya.ac.il</w:t>
        </w:r>
      </w:hyperlink>
      <w:r w:rsidR="005E6A6A">
        <w:rPr>
          <w:rFonts w:ascii="Arial" w:hAnsi="Arial" w:cs="Arial"/>
        </w:rPr>
        <w:t xml:space="preserve"> </w:t>
      </w:r>
      <w:r w:rsidR="005E6A6A">
        <w:rPr>
          <w:rFonts w:ascii="Arial" w:hAnsi="Arial" w:cs="Arial" w:hint="cs"/>
          <w:rtl/>
        </w:rPr>
        <w:t xml:space="preserve"> ולציין בנושא "השאלת </w:t>
      </w:r>
      <w:proofErr w:type="spellStart"/>
      <w:r w:rsidR="005E6A6A">
        <w:rPr>
          <w:rFonts w:ascii="Arial" w:hAnsi="Arial" w:cs="Arial" w:hint="cs"/>
          <w:rtl/>
        </w:rPr>
        <w:t>טאבלט</w:t>
      </w:r>
      <w:proofErr w:type="spellEnd"/>
      <w:r w:rsidR="005E6A6A">
        <w:rPr>
          <w:rFonts w:ascii="Arial" w:hAnsi="Arial" w:cs="Arial" w:hint="cs"/>
          <w:rtl/>
        </w:rPr>
        <w:t xml:space="preserve">"/"הארכת </w:t>
      </w:r>
      <w:r w:rsidR="00AE62D7">
        <w:rPr>
          <w:rFonts w:ascii="Arial" w:hAnsi="Arial" w:cs="Arial" w:hint="cs"/>
          <w:rtl/>
        </w:rPr>
        <w:t xml:space="preserve">זמן </w:t>
      </w:r>
      <w:r w:rsidR="005E6A6A">
        <w:rPr>
          <w:rFonts w:ascii="Arial" w:hAnsi="Arial" w:cs="Arial" w:hint="cs"/>
          <w:rtl/>
        </w:rPr>
        <w:t xml:space="preserve">השאלת </w:t>
      </w:r>
      <w:proofErr w:type="spellStart"/>
      <w:r w:rsidR="005E6A6A">
        <w:rPr>
          <w:rFonts w:ascii="Arial" w:hAnsi="Arial" w:cs="Arial" w:hint="cs"/>
          <w:rtl/>
        </w:rPr>
        <w:t>טאבלט</w:t>
      </w:r>
      <w:proofErr w:type="spellEnd"/>
      <w:r w:rsidR="005E6A6A">
        <w:rPr>
          <w:rFonts w:ascii="Arial" w:hAnsi="Arial" w:cs="Arial" w:hint="cs"/>
          <w:rtl/>
        </w:rPr>
        <w:t>" בהתאמה.</w:t>
      </w:r>
    </w:p>
    <w:p w14:paraId="29EF500D" w14:textId="4B935078" w:rsidR="004827E1" w:rsidRDefault="004827E1" w:rsidP="00E33E4C">
      <w:pPr>
        <w:rPr>
          <w:rFonts w:ascii="Arial" w:hAnsi="Arial" w:cs="Arial"/>
          <w:rtl/>
        </w:rPr>
      </w:pPr>
      <w:r>
        <w:rPr>
          <w:rFonts w:ascii="Arial" w:hAnsi="Arial" w:cs="Arial"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C837BF" wp14:editId="53A992DD">
                <wp:simplePos x="0" y="0"/>
                <wp:positionH relativeFrom="column">
                  <wp:posOffset>159385</wp:posOffset>
                </wp:positionH>
                <wp:positionV relativeFrom="paragraph">
                  <wp:posOffset>202565</wp:posOffset>
                </wp:positionV>
                <wp:extent cx="6276975" cy="381000"/>
                <wp:effectExtent l="0" t="0" r="28575" b="19050"/>
                <wp:wrapNone/>
                <wp:docPr id="2" name="מלבן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6975" cy="381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67A47C" id="מלבן 2" o:spid="_x0000_s1026" style="position:absolute;left:0;text-align:left;margin-left:12.55pt;margin-top:15.95pt;width:494.25pt;height:3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" filled="f" strokecolor="black [3213]" strokeweight="2pt"/>
            </w:pict>
          </mc:Fallback>
        </mc:AlternateContent>
      </w:r>
    </w:p>
    <w:p w14:paraId="48C76C8A" w14:textId="1EDAD112" w:rsidR="00C70A13" w:rsidRPr="004827E1" w:rsidRDefault="00C70A13" w:rsidP="004827E1">
      <w:pPr>
        <w:jc w:val="center"/>
        <w:rPr>
          <w:rFonts w:ascii="Arial" w:hAnsi="Arial" w:cs="Arial"/>
          <w:b/>
          <w:bCs/>
          <w:rtl/>
        </w:rPr>
      </w:pPr>
      <w:r w:rsidRPr="004827E1">
        <w:rPr>
          <w:rFonts w:ascii="Arial" w:hAnsi="Arial" w:cs="Arial" w:hint="cs"/>
          <w:b/>
          <w:bCs/>
          <w:rtl/>
        </w:rPr>
        <w:t xml:space="preserve">השאלת </w:t>
      </w:r>
      <w:proofErr w:type="spellStart"/>
      <w:r w:rsidRPr="004827E1">
        <w:rPr>
          <w:rFonts w:ascii="Arial" w:hAnsi="Arial" w:cs="Arial" w:hint="cs"/>
          <w:b/>
          <w:bCs/>
          <w:rtl/>
        </w:rPr>
        <w:t>הטאבלט</w:t>
      </w:r>
      <w:proofErr w:type="spellEnd"/>
      <w:r w:rsidRPr="004827E1">
        <w:rPr>
          <w:rFonts w:ascii="Arial" w:hAnsi="Arial" w:cs="Arial" w:hint="cs"/>
          <w:b/>
          <w:bCs/>
          <w:rtl/>
        </w:rPr>
        <w:t xml:space="preserve"> תתאפשר לחודש ימים לכל הפחות</w:t>
      </w:r>
      <w:r w:rsidR="007C1330" w:rsidRPr="004827E1">
        <w:rPr>
          <w:rFonts w:ascii="Arial" w:hAnsi="Arial" w:cs="Arial" w:hint="cs"/>
          <w:b/>
          <w:bCs/>
          <w:rtl/>
        </w:rPr>
        <w:t xml:space="preserve"> וסמסטר בודד לכל היותר.</w:t>
      </w:r>
    </w:p>
    <w:p w14:paraId="68B2A0AB" w14:textId="77777777" w:rsidR="004827E1" w:rsidRDefault="005E6A6A" w:rsidP="00E33E4C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 xml:space="preserve">  </w:t>
      </w:r>
    </w:p>
    <w:p w14:paraId="29F39162" w14:textId="5CDEC183" w:rsidR="00F30C57" w:rsidRPr="00F30C57" w:rsidRDefault="00E33E4C" w:rsidP="00E33E4C">
      <w:pPr>
        <w:rPr>
          <w:rFonts w:ascii="Arial" w:hAnsi="Arial" w:cs="Arial"/>
        </w:rPr>
      </w:pPr>
      <w:r w:rsidRPr="007C5734">
        <w:rPr>
          <w:rFonts w:ascii="Arial" w:hAnsi="Arial" w:cs="Arial"/>
          <w:rtl/>
        </w:rPr>
        <w:t>מובהר כי ה</w:t>
      </w:r>
      <w:r>
        <w:rPr>
          <w:rFonts w:ascii="Arial" w:hAnsi="Arial" w:cs="Arial" w:hint="cs"/>
          <w:rtl/>
        </w:rPr>
        <w:t xml:space="preserve">מכללה האקדמית נתניה </w:t>
      </w:r>
      <w:r w:rsidRPr="007C5734">
        <w:rPr>
          <w:rFonts w:ascii="Arial" w:hAnsi="Arial" w:cs="Arial"/>
          <w:rtl/>
        </w:rPr>
        <w:t>רשאית לסרב להארכת תקופת ההשאלה.</w:t>
      </w:r>
    </w:p>
    <w:p w14:paraId="001D3013" w14:textId="2EC36CE1" w:rsidR="00F30C57" w:rsidRDefault="00F30C57" w:rsidP="00F30C57">
      <w:pPr>
        <w:numPr>
          <w:ilvl w:val="0"/>
          <w:numId w:val="3"/>
        </w:numPr>
        <w:spacing w:after="0" w:line="240" w:lineRule="auto"/>
        <w:textAlignment w:val="baseline"/>
        <w:rPr>
          <w:rFonts w:ascii="Arial" w:hAnsi="Arial" w:cs="Arial"/>
        </w:rPr>
      </w:pPr>
      <w:r w:rsidRPr="00F30C57">
        <w:rPr>
          <w:rFonts w:ascii="Arial" w:hAnsi="Arial" w:cs="Arial"/>
          <w:rtl/>
        </w:rPr>
        <w:t>נתונים הרשומים במחשב הם הקובעים לגבי הסטאטוס של הסטודנט, לגבי פרטי ההשאלה, איחורים וקנסות</w:t>
      </w:r>
      <w:r w:rsidRPr="00F30C57">
        <w:rPr>
          <w:rFonts w:ascii="Arial" w:hAnsi="Arial" w:cs="Arial"/>
        </w:rPr>
        <w:t>.</w:t>
      </w:r>
    </w:p>
    <w:p w14:paraId="7068FF21" w14:textId="0FB402C9" w:rsidR="007C5734" w:rsidRPr="00C72003" w:rsidRDefault="007C5734" w:rsidP="00C72003">
      <w:pPr>
        <w:numPr>
          <w:ilvl w:val="0"/>
          <w:numId w:val="3"/>
        </w:numPr>
        <w:spacing w:after="0" w:line="240" w:lineRule="auto"/>
        <w:textAlignment w:val="baseline"/>
        <w:rPr>
          <w:rFonts w:ascii="Arial" w:hAnsi="Arial" w:cs="Arial"/>
          <w:rtl/>
        </w:rPr>
      </w:pPr>
      <w:r w:rsidRPr="00C72003">
        <w:rPr>
          <w:rFonts w:ascii="Arial" w:hAnsi="Arial" w:cs="Arial"/>
          <w:rtl/>
        </w:rPr>
        <w:t>הפעלת המכשיר תעשה אך ורק בהתאם להוראות</w:t>
      </w:r>
      <w:r w:rsidRPr="00C72003">
        <w:rPr>
          <w:rFonts w:ascii="Arial" w:hAnsi="Arial" w:cs="Arial" w:hint="cs"/>
          <w:rtl/>
        </w:rPr>
        <w:t xml:space="preserve"> ההפעלה הטכניות</w:t>
      </w:r>
      <w:r w:rsidRPr="00C72003">
        <w:rPr>
          <w:rFonts w:ascii="Arial" w:hAnsi="Arial" w:cs="Arial"/>
          <w:rtl/>
        </w:rPr>
        <w:t>, ולפיכך חלה על השואל החובה</w:t>
      </w:r>
    </w:p>
    <w:p w14:paraId="45299357" w14:textId="55ED8111" w:rsidR="007C5734" w:rsidRPr="007C5734" w:rsidRDefault="00C72003" w:rsidP="00C72003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 xml:space="preserve">            </w:t>
      </w:r>
      <w:r w:rsidR="007C5734" w:rsidRPr="007C5734">
        <w:rPr>
          <w:rFonts w:ascii="Arial" w:hAnsi="Arial" w:cs="Arial"/>
          <w:rtl/>
        </w:rPr>
        <w:t>ל</w:t>
      </w:r>
      <w:r w:rsidR="007C5734">
        <w:rPr>
          <w:rFonts w:ascii="Arial" w:hAnsi="Arial" w:cs="Arial" w:hint="cs"/>
          <w:rtl/>
        </w:rPr>
        <w:t>עיין בהוראות ההפעלה</w:t>
      </w:r>
      <w:r w:rsidR="007C5734" w:rsidRPr="007C5734">
        <w:rPr>
          <w:rFonts w:ascii="Arial" w:hAnsi="Arial" w:cs="Arial"/>
          <w:rtl/>
        </w:rPr>
        <w:t xml:space="preserve"> </w:t>
      </w:r>
      <w:r w:rsidR="007C5734">
        <w:rPr>
          <w:rFonts w:ascii="Arial" w:hAnsi="Arial" w:cs="Arial" w:hint="cs"/>
          <w:rtl/>
        </w:rPr>
        <w:t>של</w:t>
      </w:r>
      <w:r w:rsidR="007C5734" w:rsidRPr="007C5734">
        <w:rPr>
          <w:rFonts w:ascii="Arial" w:hAnsi="Arial" w:cs="Arial"/>
          <w:rtl/>
        </w:rPr>
        <w:t xml:space="preserve"> המכשיר עם קבלתו, כדי שי</w:t>
      </w:r>
      <w:r w:rsidR="007C5734">
        <w:rPr>
          <w:rFonts w:ascii="Arial" w:hAnsi="Arial" w:cs="Arial" w:hint="cs"/>
          <w:rtl/>
        </w:rPr>
        <w:t>למד את אופן</w:t>
      </w:r>
      <w:r w:rsidR="007C5734" w:rsidRPr="007C5734">
        <w:rPr>
          <w:rFonts w:ascii="Arial" w:hAnsi="Arial" w:cs="Arial"/>
          <w:rtl/>
        </w:rPr>
        <w:t xml:space="preserve"> </w:t>
      </w:r>
      <w:r w:rsidR="007C5734">
        <w:rPr>
          <w:rFonts w:ascii="Arial" w:hAnsi="Arial" w:cs="Arial" w:hint="cs"/>
          <w:rtl/>
        </w:rPr>
        <w:t>ה</w:t>
      </w:r>
      <w:r w:rsidR="007C5734" w:rsidRPr="007C5734">
        <w:rPr>
          <w:rFonts w:ascii="Arial" w:hAnsi="Arial" w:cs="Arial"/>
          <w:rtl/>
        </w:rPr>
        <w:t>שימוש במכשיר, בצמוד לדף</w:t>
      </w:r>
      <w:r>
        <w:rPr>
          <w:rFonts w:ascii="Arial" w:hAnsi="Arial" w:cs="Arial" w:hint="cs"/>
          <w:rtl/>
        </w:rPr>
        <w:t xml:space="preserve"> </w:t>
      </w:r>
      <w:r w:rsidR="007C5734" w:rsidRPr="007C5734">
        <w:rPr>
          <w:rFonts w:ascii="Arial" w:hAnsi="Arial" w:cs="Arial"/>
          <w:rtl/>
        </w:rPr>
        <w:t xml:space="preserve">ההוראות. </w:t>
      </w:r>
      <w:r>
        <w:rPr>
          <w:rFonts w:ascii="Arial" w:hAnsi="Arial" w:cs="Arial" w:hint="cs"/>
          <w:rtl/>
        </w:rPr>
        <w:t>13</w:t>
      </w:r>
      <w:r w:rsidR="007C5734" w:rsidRPr="007C5734">
        <w:rPr>
          <w:rFonts w:ascii="Arial" w:hAnsi="Arial" w:cs="Arial"/>
          <w:rtl/>
        </w:rPr>
        <w:t>.</w:t>
      </w:r>
      <w:r>
        <w:rPr>
          <w:rFonts w:ascii="Arial" w:hAnsi="Arial" w:cs="Arial" w:hint="cs"/>
          <w:rtl/>
        </w:rPr>
        <w:t xml:space="preserve"> </w:t>
      </w:r>
      <w:r w:rsidR="007C5734" w:rsidRPr="007C5734">
        <w:rPr>
          <w:rFonts w:ascii="Arial" w:hAnsi="Arial" w:cs="Arial"/>
          <w:rtl/>
        </w:rPr>
        <w:t>הגנה על מידע פרטי: מובהר כי לצורך השימוש במכשיר, לרבות עדכוני תוכנה והגדרות אישיות</w:t>
      </w:r>
    </w:p>
    <w:p w14:paraId="67064C17" w14:textId="6F7A9121" w:rsidR="007C5734" w:rsidRPr="007C5734" w:rsidRDefault="007C5734" w:rsidP="007C5734">
      <w:pPr>
        <w:rPr>
          <w:rFonts w:ascii="Arial" w:hAnsi="Arial" w:cs="Arial"/>
          <w:rtl/>
        </w:rPr>
      </w:pPr>
      <w:r w:rsidRPr="007C5734">
        <w:rPr>
          <w:rFonts w:ascii="Arial" w:hAnsi="Arial" w:cs="Arial"/>
          <w:rtl/>
        </w:rPr>
        <w:t xml:space="preserve">וכן לצורך תמיכה וחיבור מרחוק ככל שיידרש, יש צורך בחיבור המכשיר לחשבונות 'ענן' </w:t>
      </w:r>
    </w:p>
    <w:p w14:paraId="3FFAA45D" w14:textId="7BE179ED" w:rsidR="007C5734" w:rsidRPr="007C5734" w:rsidRDefault="007C5734" w:rsidP="007C5734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>(</w:t>
      </w:r>
      <w:r w:rsidRPr="007C5734">
        <w:rPr>
          <w:rFonts w:ascii="Arial" w:hAnsi="Arial" w:cs="Arial"/>
          <w:rtl/>
        </w:rPr>
        <w:t xml:space="preserve">כדוגמת חשבונות </w:t>
      </w:r>
      <w:proofErr w:type="spellStart"/>
      <w:r w:rsidRPr="007C5734">
        <w:rPr>
          <w:rFonts w:ascii="Arial" w:hAnsi="Arial" w:cs="Arial"/>
        </w:rPr>
        <w:t>dropbox</w:t>
      </w:r>
      <w:proofErr w:type="spellEnd"/>
      <w:r w:rsidRPr="007C5734">
        <w:rPr>
          <w:rFonts w:ascii="Arial" w:hAnsi="Arial" w:cs="Arial"/>
          <w:rtl/>
        </w:rPr>
        <w:t xml:space="preserve"> ו- </w:t>
      </w:r>
      <w:proofErr w:type="spellStart"/>
      <w:r w:rsidRPr="007C5734">
        <w:rPr>
          <w:rFonts w:ascii="Arial" w:hAnsi="Arial" w:cs="Arial"/>
        </w:rPr>
        <w:t>smartbox</w:t>
      </w:r>
      <w:proofErr w:type="spellEnd"/>
      <w:r w:rsidRPr="007C5734">
        <w:rPr>
          <w:rFonts w:ascii="Arial" w:hAnsi="Arial" w:cs="Arial"/>
          <w:rtl/>
        </w:rPr>
        <w:t xml:space="preserve"> או </w:t>
      </w:r>
      <w:proofErr w:type="spellStart"/>
      <w:r w:rsidRPr="007C5734">
        <w:rPr>
          <w:rFonts w:ascii="Arial" w:hAnsi="Arial" w:cs="Arial"/>
        </w:rPr>
        <w:t>icloud</w:t>
      </w:r>
      <w:proofErr w:type="spellEnd"/>
      <w:r w:rsidRPr="007C5734">
        <w:rPr>
          <w:rFonts w:ascii="Arial" w:hAnsi="Arial" w:cs="Arial"/>
          <w:rtl/>
        </w:rPr>
        <w:t xml:space="preserve"> וכיו</w:t>
      </w:r>
      <w:r>
        <w:rPr>
          <w:rFonts w:ascii="Arial" w:hAnsi="Arial" w:cs="Arial" w:hint="cs"/>
          <w:rtl/>
        </w:rPr>
        <w:t xml:space="preserve">"ב). </w:t>
      </w:r>
      <w:r w:rsidRPr="007C5734">
        <w:rPr>
          <w:rFonts w:ascii="Arial" w:hAnsi="Arial" w:cs="Arial"/>
          <w:rtl/>
        </w:rPr>
        <w:t xml:space="preserve">מובהר כי </w:t>
      </w:r>
      <w:r>
        <w:rPr>
          <w:rFonts w:ascii="Arial" w:hAnsi="Arial" w:cs="Arial" w:hint="cs"/>
          <w:rtl/>
        </w:rPr>
        <w:t>המכללה האקדמית נתניה</w:t>
      </w:r>
      <w:r w:rsidRPr="007C5734">
        <w:rPr>
          <w:rFonts w:ascii="Arial" w:hAnsi="Arial" w:cs="Arial"/>
          <w:rtl/>
        </w:rPr>
        <w:t xml:space="preserve"> לא תהיה אחראית בשום צורה שהיא על הגנה מפני חשיפתו של כל מידע מכל סוג שהוא, לרבות מידע אישי ופרטי, תמונות וכל מידע אחר,</w:t>
      </w:r>
    </w:p>
    <w:p w14:paraId="0D8055C3" w14:textId="77777777" w:rsidR="007C5734" w:rsidRPr="007C5734" w:rsidRDefault="007C5734" w:rsidP="007C5734">
      <w:pPr>
        <w:rPr>
          <w:rFonts w:ascii="Arial" w:hAnsi="Arial" w:cs="Arial"/>
          <w:rtl/>
        </w:rPr>
      </w:pPr>
      <w:r w:rsidRPr="007C5734">
        <w:rPr>
          <w:rFonts w:ascii="Arial" w:hAnsi="Arial" w:cs="Arial"/>
          <w:rtl/>
        </w:rPr>
        <w:t>אשר ישמור השואל על גבי המכשיר המושאל או בחשבונות מכל מין וסוג שהוא אשר</w:t>
      </w:r>
    </w:p>
    <w:p w14:paraId="0F66C261" w14:textId="77777777" w:rsidR="007C5734" w:rsidRPr="007C5734" w:rsidRDefault="007C5734" w:rsidP="007C5734">
      <w:pPr>
        <w:rPr>
          <w:rFonts w:ascii="Arial" w:hAnsi="Arial" w:cs="Arial"/>
          <w:rtl/>
        </w:rPr>
      </w:pPr>
      <w:r w:rsidRPr="007C5734">
        <w:rPr>
          <w:rFonts w:ascii="Arial" w:hAnsi="Arial" w:cs="Arial"/>
          <w:rtl/>
        </w:rPr>
        <w:t>ייפתחו לצורך השימוש במכשיר המושאל או בחשבונות אלו ע"ג מכשיר אחר.</w:t>
      </w:r>
    </w:p>
    <w:p w14:paraId="4B428DAB" w14:textId="6EAAABCF" w:rsidR="007C5734" w:rsidRPr="007C5734" w:rsidRDefault="00C72003" w:rsidP="007C5734">
      <w:pPr>
        <w:rPr>
          <w:rFonts w:ascii="Arial" w:hAnsi="Arial" w:cs="Arial"/>
          <w:rtl/>
        </w:rPr>
      </w:pPr>
      <w:proofErr w:type="gramStart"/>
      <w:r>
        <w:rPr>
          <w:rFonts w:ascii="Arial" w:hAnsi="Arial" w:cs="Arial"/>
        </w:rPr>
        <w:t>14</w:t>
      </w:r>
      <w:r w:rsidR="007C5734" w:rsidRPr="007C5734">
        <w:rPr>
          <w:rFonts w:ascii="Arial" w:hAnsi="Arial" w:cs="Arial"/>
          <w:rtl/>
        </w:rPr>
        <w:t xml:space="preserve"> .אין</w:t>
      </w:r>
      <w:proofErr w:type="gramEnd"/>
      <w:r w:rsidR="007C5734" w:rsidRPr="007C5734">
        <w:rPr>
          <w:rFonts w:ascii="Arial" w:hAnsi="Arial" w:cs="Arial"/>
          <w:rtl/>
        </w:rPr>
        <w:t xml:space="preserve"> לכתוב את שם המשתמש על המכשיר ו/או על האריזה, באמצעים שאינם ניתנים להסרה.</w:t>
      </w:r>
    </w:p>
    <w:p w14:paraId="5341B907" w14:textId="77777777" w:rsidR="007C5734" w:rsidRPr="007C5734" w:rsidRDefault="007C5734" w:rsidP="007C5734">
      <w:pPr>
        <w:rPr>
          <w:rFonts w:ascii="Arial" w:hAnsi="Arial" w:cs="Arial"/>
          <w:rtl/>
        </w:rPr>
      </w:pPr>
      <w:r w:rsidRPr="007C5734">
        <w:rPr>
          <w:rFonts w:ascii="Arial" w:hAnsi="Arial" w:cs="Arial"/>
          <w:rtl/>
        </w:rPr>
        <w:t>חובה להחזיר מכשיר נקי לחלוטין.</w:t>
      </w:r>
    </w:p>
    <w:p w14:paraId="30213500" w14:textId="77777777" w:rsidR="001128A3" w:rsidRPr="001128A3" w:rsidRDefault="001128A3" w:rsidP="00E33E4C">
      <w:pPr>
        <w:rPr>
          <w:rFonts w:ascii="Arial" w:hAnsi="Arial" w:cs="Arial"/>
          <w:b/>
          <w:bCs/>
        </w:rPr>
      </w:pPr>
      <w:r w:rsidRPr="001128A3">
        <w:rPr>
          <w:rFonts w:ascii="Arial" w:hAnsi="Arial" w:cs="Arial"/>
          <w:b/>
          <w:bCs/>
          <w:rtl/>
        </w:rPr>
        <w:t>אמצעי משמעת כלפי המאחרים בהחזרת הספרים</w:t>
      </w:r>
      <w:r w:rsidRPr="001128A3">
        <w:rPr>
          <w:rFonts w:ascii="Arial" w:hAnsi="Arial" w:cs="Arial"/>
          <w:b/>
          <w:bCs/>
        </w:rPr>
        <w:t>:</w:t>
      </w:r>
    </w:p>
    <w:p w14:paraId="04FAFBD3" w14:textId="6B5B16EB" w:rsidR="001128A3" w:rsidRPr="001128A3" w:rsidRDefault="001128A3" w:rsidP="00E33E4C">
      <w:pPr>
        <w:rPr>
          <w:rFonts w:ascii="Arial" w:hAnsi="Arial" w:cs="Arial"/>
        </w:rPr>
      </w:pPr>
      <w:r w:rsidRPr="001128A3">
        <w:rPr>
          <w:rFonts w:ascii="Arial" w:hAnsi="Arial" w:cs="Arial"/>
          <w:rtl/>
        </w:rPr>
        <w:t>על איחור בהחזרת פריטים מוזמנים (פריטים שקיימת לגביהם רשימת ממתינים), תגבה ה</w:t>
      </w:r>
      <w:r w:rsidR="005E6A6A">
        <w:rPr>
          <w:rFonts w:ascii="Arial" w:hAnsi="Arial" w:cs="Arial" w:hint="cs"/>
          <w:rtl/>
        </w:rPr>
        <w:t>מכללה</w:t>
      </w:r>
      <w:r w:rsidRPr="001128A3">
        <w:rPr>
          <w:rFonts w:ascii="Arial" w:hAnsi="Arial" w:cs="Arial"/>
          <w:rtl/>
        </w:rPr>
        <w:t xml:space="preserve"> קנס של 20 ₪ לכל יום איחור עבור כל פריט</w:t>
      </w:r>
      <w:r w:rsidRPr="001128A3">
        <w:rPr>
          <w:rFonts w:ascii="Arial" w:hAnsi="Arial" w:cs="Arial"/>
        </w:rPr>
        <w:t>.</w:t>
      </w:r>
    </w:p>
    <w:p w14:paraId="2B9B7152" w14:textId="50E7D358" w:rsidR="001128A3" w:rsidRPr="001128A3" w:rsidRDefault="001128A3" w:rsidP="00E33E4C">
      <w:pPr>
        <w:rPr>
          <w:rFonts w:ascii="Arial" w:hAnsi="Arial" w:cs="Arial"/>
        </w:rPr>
      </w:pPr>
      <w:r w:rsidRPr="001128A3">
        <w:rPr>
          <w:rFonts w:ascii="Arial" w:hAnsi="Arial" w:cs="Arial"/>
          <w:rtl/>
        </w:rPr>
        <w:t xml:space="preserve">לא תתאפשר הארכת </w:t>
      </w:r>
      <w:r w:rsidR="005E6A6A">
        <w:rPr>
          <w:rFonts w:ascii="Arial" w:hAnsi="Arial" w:cs="Arial" w:hint="cs"/>
          <w:rtl/>
        </w:rPr>
        <w:t>השאלת מכשיר</w:t>
      </w:r>
      <w:r w:rsidRPr="001128A3">
        <w:rPr>
          <w:rFonts w:ascii="Arial" w:hAnsi="Arial" w:cs="Arial"/>
          <w:rtl/>
        </w:rPr>
        <w:t xml:space="preserve"> לסטודנט אשר מאחר בהארכת ספריו פעם נוספת, אם הוא חסום במערכת הספרייה (כתוצאה מאיחור קודם)</w:t>
      </w:r>
      <w:r w:rsidRPr="001128A3">
        <w:rPr>
          <w:rFonts w:ascii="Arial" w:hAnsi="Arial" w:cs="Arial"/>
        </w:rPr>
        <w:t>.</w:t>
      </w:r>
    </w:p>
    <w:p w14:paraId="05571BF4" w14:textId="68A3C1D0" w:rsidR="001128A3" w:rsidRPr="001128A3" w:rsidRDefault="001128A3" w:rsidP="00E33E4C">
      <w:pPr>
        <w:rPr>
          <w:rFonts w:ascii="Arial" w:hAnsi="Arial" w:cs="Arial"/>
        </w:rPr>
      </w:pPr>
      <w:r w:rsidRPr="001128A3">
        <w:rPr>
          <w:rFonts w:ascii="Arial" w:hAnsi="Arial" w:cs="Arial"/>
          <w:rtl/>
        </w:rPr>
        <w:lastRenderedPageBreak/>
        <w:t xml:space="preserve">המאחרים בהחזרת </w:t>
      </w:r>
      <w:r w:rsidR="00E33E4C">
        <w:rPr>
          <w:rFonts w:ascii="Arial" w:hAnsi="Arial" w:cs="Arial" w:hint="cs"/>
          <w:rtl/>
        </w:rPr>
        <w:t>המכשיר</w:t>
      </w:r>
      <w:r w:rsidRPr="001128A3">
        <w:rPr>
          <w:rFonts w:ascii="Arial" w:hAnsi="Arial" w:cs="Arial"/>
          <w:rtl/>
        </w:rPr>
        <w:t xml:space="preserve"> לתקופה של חודש ומעלה, ייחסמו בתוכנת הספרייה ובתוכנת המנהלה ולא יוכלו לקבל ש</w:t>
      </w:r>
      <w:r w:rsidR="005E6A6A">
        <w:rPr>
          <w:rFonts w:ascii="Arial" w:hAnsi="Arial" w:cs="Arial" w:hint="cs"/>
          <w:rtl/>
        </w:rPr>
        <w:t>י</w:t>
      </w:r>
      <w:r w:rsidRPr="001128A3">
        <w:rPr>
          <w:rFonts w:ascii="Arial" w:hAnsi="Arial" w:cs="Arial"/>
          <w:rtl/>
        </w:rPr>
        <w:t>רות מכל סוג שהוא עד להסדרת העניין</w:t>
      </w:r>
      <w:r w:rsidRPr="001128A3">
        <w:rPr>
          <w:rFonts w:ascii="Arial" w:hAnsi="Arial" w:cs="Arial"/>
        </w:rPr>
        <w:t>.</w:t>
      </w:r>
    </w:p>
    <w:p w14:paraId="79D805DA" w14:textId="77777777" w:rsidR="001128A3" w:rsidRPr="001A2B06" w:rsidRDefault="001128A3" w:rsidP="00E33E4C">
      <w:pPr>
        <w:rPr>
          <w:rFonts w:ascii="Arial" w:hAnsi="Arial" w:cs="Arial"/>
          <w:b/>
          <w:bCs/>
          <w:u w:val="single"/>
        </w:rPr>
      </w:pPr>
      <w:r w:rsidRPr="001A2B06">
        <w:rPr>
          <w:rFonts w:ascii="Arial" w:hAnsi="Arial" w:cs="Arial"/>
          <w:b/>
          <w:bCs/>
          <w:u w:val="single"/>
          <w:rtl/>
        </w:rPr>
        <w:t>אישור סיום הלימודים</w:t>
      </w:r>
      <w:r w:rsidRPr="001A2B06">
        <w:rPr>
          <w:rFonts w:ascii="Arial" w:hAnsi="Arial" w:cs="Arial"/>
          <w:b/>
          <w:bCs/>
          <w:u w:val="single"/>
        </w:rPr>
        <w:t>:</w:t>
      </w:r>
    </w:p>
    <w:p w14:paraId="6F656E75" w14:textId="76333728" w:rsidR="001128A3" w:rsidRPr="001128A3" w:rsidRDefault="00C72003" w:rsidP="00E33E4C">
      <w:pPr>
        <w:rPr>
          <w:rFonts w:ascii="Arial" w:hAnsi="Arial" w:cs="Arial"/>
        </w:rPr>
      </w:pPr>
      <w:r>
        <w:rPr>
          <w:rFonts w:ascii="Arial" w:hAnsi="Arial" w:cs="Arial" w:hint="cs"/>
          <w:rtl/>
        </w:rPr>
        <w:t>סטודנט</w:t>
      </w:r>
      <w:r w:rsidR="001128A3" w:rsidRPr="001128A3">
        <w:rPr>
          <w:rFonts w:ascii="Arial" w:hAnsi="Arial" w:cs="Arial"/>
          <w:rtl/>
        </w:rPr>
        <w:t xml:space="preserve"> המסיים או מפסיק את לימודיו במכללה, יהיה זכאי לקבלת אישור על סיום הלימודים רק אם ימציא למזכירות האקדמית ו/או לגזברות, אישור שאינו חייב ספרים</w:t>
      </w:r>
      <w:r w:rsidR="00E33E4C">
        <w:rPr>
          <w:rFonts w:ascii="Arial" w:hAnsi="Arial" w:cs="Arial" w:hint="cs"/>
          <w:rtl/>
        </w:rPr>
        <w:t>/מכשירים</w:t>
      </w:r>
      <w:r w:rsidR="001128A3" w:rsidRPr="001128A3">
        <w:rPr>
          <w:rFonts w:ascii="Arial" w:hAnsi="Arial" w:cs="Arial"/>
          <w:rtl/>
        </w:rPr>
        <w:t xml:space="preserve"> ו/או קנסות פיגורים לספריית המכללה</w:t>
      </w:r>
      <w:r w:rsidR="001128A3" w:rsidRPr="001128A3">
        <w:rPr>
          <w:rFonts w:ascii="Arial" w:hAnsi="Arial" w:cs="Arial"/>
        </w:rPr>
        <w:t>.</w:t>
      </w:r>
    </w:p>
    <w:p w14:paraId="214B7EDC" w14:textId="77777777" w:rsidR="001128A3" w:rsidRPr="001128A3" w:rsidRDefault="001128A3" w:rsidP="00E33E4C">
      <w:pPr>
        <w:rPr>
          <w:rFonts w:ascii="Arial" w:hAnsi="Arial" w:cs="Arial"/>
          <w:u w:val="single"/>
        </w:rPr>
      </w:pPr>
      <w:r w:rsidRPr="001128A3">
        <w:rPr>
          <w:rFonts w:ascii="Arial" w:hAnsi="Arial" w:cs="Arial"/>
          <w:u w:val="single"/>
          <w:rtl/>
        </w:rPr>
        <w:t>שינוי נהלים</w:t>
      </w:r>
      <w:r w:rsidRPr="001128A3">
        <w:rPr>
          <w:rFonts w:ascii="Arial" w:hAnsi="Arial" w:cs="Arial"/>
          <w:u w:val="single"/>
        </w:rPr>
        <w:t>:</w:t>
      </w:r>
    </w:p>
    <w:p w14:paraId="684E773D" w14:textId="40F9759E" w:rsidR="001128A3" w:rsidRPr="001128A3" w:rsidRDefault="001128A3" w:rsidP="00E33E4C">
      <w:pPr>
        <w:rPr>
          <w:rFonts w:ascii="Arial" w:hAnsi="Arial" w:cs="Arial"/>
          <w:rtl/>
        </w:rPr>
      </w:pPr>
      <w:r w:rsidRPr="001128A3">
        <w:rPr>
          <w:rFonts w:ascii="Arial" w:hAnsi="Arial" w:cs="Arial"/>
          <w:rtl/>
        </w:rPr>
        <w:t>ה</w:t>
      </w:r>
      <w:r w:rsidR="005E6A6A">
        <w:rPr>
          <w:rFonts w:ascii="Arial" w:hAnsi="Arial" w:cs="Arial" w:hint="cs"/>
          <w:rtl/>
        </w:rPr>
        <w:t xml:space="preserve">מכללה </w:t>
      </w:r>
      <w:r w:rsidRPr="001128A3">
        <w:rPr>
          <w:rFonts w:ascii="Arial" w:hAnsi="Arial" w:cs="Arial"/>
          <w:rtl/>
        </w:rPr>
        <w:t xml:space="preserve">שומרת לעצמה את הזכות לשנות את </w:t>
      </w:r>
      <w:proofErr w:type="spellStart"/>
      <w:r w:rsidRPr="001128A3">
        <w:rPr>
          <w:rFonts w:ascii="Arial" w:hAnsi="Arial" w:cs="Arial"/>
          <w:rtl/>
        </w:rPr>
        <w:t>נוהלי</w:t>
      </w:r>
      <w:r w:rsidR="005E6A6A">
        <w:rPr>
          <w:rFonts w:ascii="Arial" w:hAnsi="Arial" w:cs="Arial" w:hint="cs"/>
          <w:rtl/>
        </w:rPr>
        <w:t>ה</w:t>
      </w:r>
      <w:proofErr w:type="spellEnd"/>
      <w:r w:rsidRPr="001128A3">
        <w:rPr>
          <w:rFonts w:ascii="Arial" w:hAnsi="Arial" w:cs="Arial"/>
          <w:rtl/>
        </w:rPr>
        <w:t xml:space="preserve"> לפי הצורך</w:t>
      </w:r>
      <w:r w:rsidRPr="001128A3">
        <w:rPr>
          <w:rFonts w:ascii="Arial" w:hAnsi="Arial" w:cs="Arial"/>
        </w:rPr>
        <w:t>.</w:t>
      </w:r>
      <w:r w:rsidRPr="001128A3">
        <w:rPr>
          <w:rFonts w:ascii="Arial" w:hAnsi="Arial" w:cs="Arial"/>
        </w:rPr>
        <w:br/>
      </w:r>
      <w:r w:rsidRPr="001128A3">
        <w:rPr>
          <w:rFonts w:ascii="Arial" w:hAnsi="Arial" w:cs="Arial"/>
          <w:rtl/>
        </w:rPr>
        <w:t>על כל שינוי תפורסם הודעה על לוח המודעות ובאתר האינטרנט של ה</w:t>
      </w:r>
      <w:r w:rsidR="005E6A6A">
        <w:rPr>
          <w:rFonts w:ascii="Arial" w:hAnsi="Arial" w:cs="Arial" w:hint="cs"/>
          <w:rtl/>
        </w:rPr>
        <w:t>מכללה</w:t>
      </w:r>
      <w:r w:rsidRPr="001128A3">
        <w:rPr>
          <w:rFonts w:ascii="Arial" w:hAnsi="Arial" w:cs="Arial"/>
          <w:rtl/>
        </w:rPr>
        <w:t xml:space="preserve"> והיא תחייב את כל </w:t>
      </w:r>
      <w:r w:rsidR="00E33E4C" w:rsidRPr="00E33E4C">
        <w:rPr>
          <w:rFonts w:ascii="Arial" w:hAnsi="Arial" w:cs="Arial" w:hint="cs"/>
          <w:rtl/>
        </w:rPr>
        <w:t>המשתמשים בשירותי</w:t>
      </w:r>
      <w:r w:rsidR="005E6A6A">
        <w:rPr>
          <w:rFonts w:ascii="Arial" w:hAnsi="Arial" w:cs="Arial" w:hint="cs"/>
          <w:rtl/>
        </w:rPr>
        <w:t>ם הניתנים בה</w:t>
      </w:r>
      <w:r w:rsidR="00E33E4C" w:rsidRPr="00E33E4C">
        <w:rPr>
          <w:rFonts w:ascii="Arial" w:hAnsi="Arial" w:cs="Arial" w:hint="cs"/>
          <w:rtl/>
        </w:rPr>
        <w:t>.</w:t>
      </w:r>
    </w:p>
    <w:p w14:paraId="18D30589" w14:textId="70617FB2" w:rsidR="00E33E4C" w:rsidRDefault="00E33E4C" w:rsidP="007C5734">
      <w:pPr>
        <w:rPr>
          <w:rFonts w:ascii="Arial" w:hAnsi="Arial" w:cs="Arial"/>
          <w:rtl/>
        </w:rPr>
      </w:pPr>
    </w:p>
    <w:p w14:paraId="2ABA7AA4" w14:textId="5CFA6F75" w:rsidR="00E33E4C" w:rsidRPr="00C72003" w:rsidRDefault="00E33E4C" w:rsidP="00E33E4C">
      <w:pPr>
        <w:rPr>
          <w:rFonts w:ascii="Arial" w:hAnsi="Arial" w:cs="Arial"/>
          <w:b/>
          <w:bCs/>
          <w:rtl/>
        </w:rPr>
      </w:pPr>
      <w:r w:rsidRPr="00C72003">
        <w:rPr>
          <w:rFonts w:ascii="Arial" w:hAnsi="Arial" w:cs="Arial" w:hint="cs"/>
          <w:b/>
          <w:bCs/>
          <w:rtl/>
        </w:rPr>
        <w:t>הצהרת השואל</w:t>
      </w:r>
    </w:p>
    <w:p w14:paraId="6DD6CD00" w14:textId="222D4CBA" w:rsidR="00E33E4C" w:rsidRPr="007C5734" w:rsidRDefault="00E33E4C" w:rsidP="00E33E4C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>הפרטים הנ"ל הובאו לידיעתי ו</w:t>
      </w:r>
      <w:r w:rsidRPr="007C5734">
        <w:rPr>
          <w:rFonts w:ascii="Arial" w:hAnsi="Arial" w:cs="Arial"/>
          <w:rtl/>
        </w:rPr>
        <w:t>הריני מתחייב/ת בזה לשמור על שלמות הפריטים שקיבלתי ולהחזירם לא יאוחר ממועד</w:t>
      </w:r>
    </w:p>
    <w:p w14:paraId="64836B30" w14:textId="3263F12F" w:rsidR="00E33E4C" w:rsidRPr="007C5734" w:rsidRDefault="00E33E4C" w:rsidP="00E33E4C">
      <w:pPr>
        <w:rPr>
          <w:rFonts w:ascii="Arial" w:hAnsi="Arial" w:cs="Arial"/>
          <w:rtl/>
        </w:rPr>
      </w:pPr>
      <w:r w:rsidRPr="007C5734">
        <w:rPr>
          <w:rFonts w:ascii="Arial" w:hAnsi="Arial" w:cs="Arial"/>
          <w:rtl/>
        </w:rPr>
        <w:t>ההחזרה ש</w:t>
      </w:r>
      <w:r w:rsidR="005E6A6A">
        <w:rPr>
          <w:rFonts w:ascii="Arial" w:hAnsi="Arial" w:cs="Arial" w:hint="cs"/>
          <w:rtl/>
        </w:rPr>
        <w:t>נ</w:t>
      </w:r>
      <w:r w:rsidRPr="007C5734">
        <w:rPr>
          <w:rFonts w:ascii="Arial" w:hAnsi="Arial" w:cs="Arial"/>
          <w:rtl/>
        </w:rPr>
        <w:t>קבע לי</w:t>
      </w:r>
      <w:r w:rsidR="005E6A6A">
        <w:rPr>
          <w:rFonts w:ascii="Arial" w:hAnsi="Arial" w:cs="Arial" w:hint="cs"/>
          <w:rtl/>
        </w:rPr>
        <w:t xml:space="preserve"> ומפורט מטה</w:t>
      </w:r>
      <w:r w:rsidRPr="007C5734">
        <w:rPr>
          <w:rFonts w:ascii="Arial" w:hAnsi="Arial" w:cs="Arial"/>
          <w:rtl/>
        </w:rPr>
        <w:t>, כשהם תקינים.</w:t>
      </w:r>
    </w:p>
    <w:p w14:paraId="20B409C0" w14:textId="0104BAF1" w:rsidR="00E33E4C" w:rsidRPr="007C5734" w:rsidRDefault="00E33E4C" w:rsidP="00E33E4C">
      <w:pPr>
        <w:rPr>
          <w:rFonts w:ascii="Arial" w:hAnsi="Arial" w:cs="Arial"/>
          <w:rtl/>
        </w:rPr>
      </w:pPr>
      <w:r w:rsidRPr="007C5734">
        <w:rPr>
          <w:rFonts w:ascii="Arial" w:hAnsi="Arial" w:cs="Arial"/>
          <w:rtl/>
        </w:rPr>
        <w:t xml:space="preserve">במקרה אי החזרת ציוד במועד, או חוסר של פריט נלווה כלשהו, </w:t>
      </w:r>
      <w:r>
        <w:rPr>
          <w:rFonts w:ascii="Arial" w:hAnsi="Arial" w:cs="Arial" w:hint="cs"/>
          <w:rtl/>
        </w:rPr>
        <w:t xml:space="preserve">אובדן, גניבה או נזק, ידוע לי כי יוטל עלי קנס, </w:t>
      </w:r>
      <w:r w:rsidRPr="007C5734">
        <w:rPr>
          <w:rFonts w:ascii="Arial" w:hAnsi="Arial" w:cs="Arial"/>
          <w:rtl/>
        </w:rPr>
        <w:t>לאחר</w:t>
      </w:r>
    </w:p>
    <w:p w14:paraId="35E6C126" w14:textId="76B57F78" w:rsidR="00E33E4C" w:rsidRPr="007C5734" w:rsidRDefault="00E33E4C" w:rsidP="00E33E4C">
      <w:pPr>
        <w:rPr>
          <w:rFonts w:ascii="Arial" w:hAnsi="Arial" w:cs="Arial"/>
          <w:rtl/>
        </w:rPr>
      </w:pPr>
      <w:r w:rsidRPr="007C5734">
        <w:rPr>
          <w:rFonts w:ascii="Arial" w:hAnsi="Arial" w:cs="Arial"/>
          <w:rtl/>
        </w:rPr>
        <w:t>התראה טלפונית אחת בלבד.</w:t>
      </w:r>
      <w:r w:rsidR="00C72003">
        <w:rPr>
          <w:rFonts w:ascii="Arial" w:hAnsi="Arial" w:cs="Arial" w:hint="cs"/>
          <w:rtl/>
        </w:rPr>
        <w:t xml:space="preserve"> גובה הקנס ייקבע על ידי מחלקת המחשוב ולא יעלה על </w:t>
      </w:r>
      <w:r w:rsidR="005E6A6A">
        <w:rPr>
          <w:rFonts w:ascii="Arial" w:hAnsi="Arial" w:cs="Arial" w:hint="cs"/>
          <w:rtl/>
        </w:rPr>
        <w:t xml:space="preserve">950 </w:t>
      </w:r>
      <w:r w:rsidR="00C72003">
        <w:rPr>
          <w:rFonts w:ascii="Arial" w:hAnsi="Arial" w:cs="Arial" w:hint="cs"/>
          <w:rtl/>
        </w:rPr>
        <w:t>₪.</w:t>
      </w:r>
    </w:p>
    <w:p w14:paraId="6256943E" w14:textId="2E81EEA8" w:rsidR="00C72003" w:rsidRDefault="00C72003" w:rsidP="00C72003">
      <w:pPr>
        <w:rPr>
          <w:rFonts w:ascii="Arial" w:hAnsi="Arial" w:cs="Arial"/>
          <w:rtl/>
        </w:rPr>
      </w:pPr>
    </w:p>
    <w:p w14:paraId="5B03BE8D" w14:textId="3763242D" w:rsidR="00C72003" w:rsidRDefault="00C72003" w:rsidP="00C72003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 xml:space="preserve">על החתום: </w:t>
      </w:r>
    </w:p>
    <w:p w14:paraId="716FA417" w14:textId="5A371CC1" w:rsidR="00C72003" w:rsidRDefault="00C72003" w:rsidP="00C72003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 xml:space="preserve">שם מלא: </w:t>
      </w:r>
    </w:p>
    <w:p w14:paraId="58E474E7" w14:textId="2850C026" w:rsidR="00C72003" w:rsidRDefault="00C72003" w:rsidP="00C72003">
      <w:pPr>
        <w:pBdr>
          <w:top w:val="single" w:sz="6" w:space="1" w:color="auto"/>
          <w:bottom w:val="single" w:sz="6" w:space="1" w:color="auto"/>
        </w:pBd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>ת.ז.</w:t>
      </w:r>
    </w:p>
    <w:p w14:paraId="438C8B79" w14:textId="71BF7448" w:rsidR="00C72003" w:rsidRDefault="00C72003" w:rsidP="00C72003">
      <w:pPr>
        <w:pBdr>
          <w:bottom w:val="single" w:sz="6" w:space="1" w:color="auto"/>
          <w:between w:val="single" w:sz="6" w:space="1" w:color="auto"/>
        </w:pBd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>חתימת השואל</w:t>
      </w:r>
    </w:p>
    <w:p w14:paraId="2091F254" w14:textId="382735CF" w:rsidR="00C72003" w:rsidRDefault="005E6A6A" w:rsidP="00C72003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>מועד יום השאלה</w:t>
      </w:r>
    </w:p>
    <w:p w14:paraId="31539062" w14:textId="5EB16105" w:rsidR="00E33E4C" w:rsidRDefault="00E33E4C" w:rsidP="007C5734">
      <w:pPr>
        <w:rPr>
          <w:rFonts w:ascii="Arial" w:hAnsi="Arial" w:cs="Arial"/>
          <w:rtl/>
        </w:rPr>
      </w:pPr>
    </w:p>
    <w:p w14:paraId="55E3EA10" w14:textId="2E401113" w:rsidR="005E6A6A" w:rsidRPr="005E6A6A" w:rsidRDefault="005E6A6A" w:rsidP="007C5734">
      <w:pPr>
        <w:rPr>
          <w:rFonts w:ascii="Arial" w:hAnsi="Arial" w:cs="Arial"/>
          <w:b/>
          <w:bCs/>
          <w:rtl/>
        </w:rPr>
      </w:pPr>
      <w:r w:rsidRPr="005E6A6A">
        <w:rPr>
          <w:rFonts w:ascii="Arial" w:hAnsi="Arial" w:cs="Arial" w:hint="cs"/>
          <w:b/>
          <w:bCs/>
          <w:rtl/>
        </w:rPr>
        <w:t>לשימוש משרדי</w:t>
      </w:r>
      <w:r>
        <w:rPr>
          <w:rFonts w:ascii="Arial" w:hAnsi="Arial" w:cs="Arial" w:hint="cs"/>
          <w:b/>
          <w:bCs/>
          <w:rtl/>
        </w:rPr>
        <w:t xml:space="preserve"> </w:t>
      </w:r>
    </w:p>
    <w:p w14:paraId="0B692425" w14:textId="770E58FF" w:rsidR="00AE62D7" w:rsidRPr="00AE62D7" w:rsidRDefault="00AE62D7" w:rsidP="00AE62D7">
      <w:pPr>
        <w:pStyle w:val="a9"/>
        <w:numPr>
          <w:ilvl w:val="0"/>
          <w:numId w:val="9"/>
        </w:numPr>
        <w:rPr>
          <w:rFonts w:ascii="Arial" w:hAnsi="Arial" w:cs="Arial"/>
          <w:rtl/>
        </w:rPr>
      </w:pPr>
      <w:r w:rsidRPr="00AE62D7">
        <w:rPr>
          <w:rFonts w:ascii="Arial" w:hAnsi="Arial" w:cs="Arial" w:hint="cs"/>
          <w:rtl/>
        </w:rPr>
        <w:t>הארכת זמן השאלה:</w:t>
      </w:r>
    </w:p>
    <w:p w14:paraId="496477D9" w14:textId="6ADBC032" w:rsidR="005E6A6A" w:rsidRDefault="005E6A6A" w:rsidP="005E6A6A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 xml:space="preserve">אושרה הארכה עד למועד </w:t>
      </w:r>
      <w:r>
        <w:rPr>
          <w:rFonts w:ascii="Arial" w:hAnsi="Arial" w:cs="Arial"/>
          <w:rtl/>
        </w:rPr>
        <w:softHyphen/>
      </w:r>
      <w:r>
        <w:rPr>
          <w:rFonts w:ascii="Arial" w:hAnsi="Arial" w:cs="Arial"/>
          <w:rtl/>
        </w:rPr>
        <w:softHyphen/>
      </w:r>
      <w:r>
        <w:rPr>
          <w:rFonts w:ascii="Arial" w:hAnsi="Arial" w:cs="Arial"/>
          <w:rtl/>
        </w:rPr>
        <w:softHyphen/>
      </w:r>
      <w:r>
        <w:rPr>
          <w:rFonts w:ascii="Arial" w:hAnsi="Arial" w:cs="Arial"/>
          <w:rtl/>
        </w:rPr>
        <w:softHyphen/>
      </w:r>
      <w:r>
        <w:rPr>
          <w:rFonts w:ascii="Arial" w:hAnsi="Arial" w:cs="Arial"/>
          <w:rtl/>
        </w:rPr>
        <w:softHyphen/>
      </w:r>
      <w:r>
        <w:rPr>
          <w:rFonts w:ascii="Arial" w:hAnsi="Arial" w:cs="Arial"/>
          <w:rtl/>
        </w:rPr>
        <w:softHyphen/>
      </w:r>
      <w:r>
        <w:rPr>
          <w:rFonts w:ascii="Arial" w:hAnsi="Arial" w:cs="Arial" w:hint="cs"/>
          <w:rtl/>
        </w:rPr>
        <w:t>--------------------------------------------</w:t>
      </w:r>
      <w:r w:rsidR="00AE62D7">
        <w:rPr>
          <w:rFonts w:ascii="Arial" w:hAnsi="Arial" w:cs="Arial" w:hint="cs"/>
          <w:rtl/>
        </w:rPr>
        <w:t>--------------------------------------------------------------</w:t>
      </w:r>
    </w:p>
    <w:p w14:paraId="4E2F5510" w14:textId="4AF9B5CE" w:rsidR="00AE62D7" w:rsidRPr="00AE62D7" w:rsidRDefault="00AE62D7" w:rsidP="00AE62D7">
      <w:pPr>
        <w:pStyle w:val="a9"/>
        <w:numPr>
          <w:ilvl w:val="0"/>
          <w:numId w:val="9"/>
        </w:numPr>
        <w:rPr>
          <w:rFonts w:ascii="Arial" w:hAnsi="Arial" w:cs="Arial"/>
          <w:rtl/>
        </w:rPr>
      </w:pPr>
      <w:r w:rsidRPr="00AE62D7">
        <w:rPr>
          <w:rFonts w:ascii="Arial" w:hAnsi="Arial" w:cs="Arial" w:hint="cs"/>
          <w:rtl/>
        </w:rPr>
        <w:t>השבת מכשיר:</w:t>
      </w:r>
    </w:p>
    <w:p w14:paraId="0AE06C8F" w14:textId="7C79228C" w:rsidR="005E6A6A" w:rsidRDefault="005E6A6A" w:rsidP="005E6A6A">
      <w:pPr>
        <w:rPr>
          <w:rFonts w:ascii="Arial" w:hAnsi="Arial" w:cs="Arial"/>
          <w:rtl/>
        </w:rPr>
      </w:pPr>
      <w:r w:rsidRPr="007C5734">
        <w:rPr>
          <w:rFonts w:ascii="Arial" w:hAnsi="Arial" w:cs="Arial"/>
          <w:rtl/>
        </w:rPr>
        <w:t>המכשיר עבר בדיקה והרינו לאשר שקיבלנו מכשיר + ציוד נלווה תקינים</w:t>
      </w:r>
      <w:r w:rsidR="00AE62D7">
        <w:rPr>
          <w:rFonts w:ascii="Arial" w:hAnsi="Arial" w:cs="Arial" w:hint="cs"/>
          <w:rtl/>
        </w:rPr>
        <w:t>/לא תקינים. גובה הקנס</w:t>
      </w:r>
      <w:r w:rsidR="00AE62D7">
        <w:rPr>
          <w:rFonts w:ascii="Arial" w:hAnsi="Arial" w:cs="Arial"/>
          <w:rtl/>
        </w:rPr>
        <w:softHyphen/>
      </w:r>
      <w:r w:rsidR="00AE62D7">
        <w:rPr>
          <w:rFonts w:ascii="Arial" w:hAnsi="Arial" w:cs="Arial"/>
          <w:rtl/>
        </w:rPr>
        <w:softHyphen/>
      </w:r>
      <w:r w:rsidR="00AE62D7">
        <w:rPr>
          <w:rFonts w:ascii="Arial" w:hAnsi="Arial" w:cs="Arial" w:hint="cs"/>
          <w:rtl/>
        </w:rPr>
        <w:t>-----------------------------</w:t>
      </w:r>
    </w:p>
    <w:p w14:paraId="2D572589" w14:textId="77777777" w:rsidR="007C5734" w:rsidRPr="007C5734" w:rsidRDefault="007C5734" w:rsidP="007C5734">
      <w:pPr>
        <w:rPr>
          <w:rFonts w:ascii="Arial" w:hAnsi="Arial" w:cs="Arial"/>
          <w:rtl/>
        </w:rPr>
      </w:pPr>
    </w:p>
    <w:p w14:paraId="4AA966B4" w14:textId="77777777" w:rsidR="00FF62A3" w:rsidRPr="007C5734" w:rsidRDefault="00FF62A3" w:rsidP="007C5734"/>
    <w:sectPr w:rsidR="00FF62A3" w:rsidRPr="007C5734" w:rsidSect="00ED49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94" w:right="964" w:bottom="1440" w:left="964" w:header="57" w:footer="85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0EE02B" w14:textId="77777777" w:rsidR="00E32428" w:rsidRDefault="00E32428" w:rsidP="00CD3045">
      <w:pPr>
        <w:spacing w:after="0" w:line="240" w:lineRule="auto"/>
      </w:pPr>
      <w:r>
        <w:separator/>
      </w:r>
    </w:p>
  </w:endnote>
  <w:endnote w:type="continuationSeparator" w:id="0">
    <w:p w14:paraId="79899A92" w14:textId="77777777" w:rsidR="00E32428" w:rsidRDefault="00E32428" w:rsidP="00CD3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b TamlilEng Medium">
    <w:altName w:val="Times New Roman"/>
    <w:charset w:val="00"/>
    <w:family w:val="roman"/>
    <w:pitch w:val="variable"/>
    <w:sig w:usb0="00000000" w:usb1="5000004A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890643" w14:textId="77777777" w:rsidR="00ED49B2" w:rsidRDefault="00ED49B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3031BB" w14:textId="77777777" w:rsidR="00AB0CB3" w:rsidRDefault="00011675" w:rsidP="00011675">
    <w:pPr>
      <w:pStyle w:val="a5"/>
      <w:tabs>
        <w:tab w:val="clear" w:pos="4153"/>
        <w:tab w:val="clear" w:pos="8306"/>
        <w:tab w:val="left" w:pos="7071"/>
      </w:tabs>
      <w:bidi w:val="0"/>
      <w:ind w:right="-993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4639E5C" wp14:editId="3CBF1374">
              <wp:simplePos x="0" y="0"/>
              <wp:positionH relativeFrom="margin">
                <wp:posOffset>363220</wp:posOffset>
              </wp:positionH>
              <wp:positionV relativeFrom="paragraph">
                <wp:posOffset>52070</wp:posOffset>
              </wp:positionV>
              <wp:extent cx="5452745" cy="523875"/>
              <wp:effectExtent l="0" t="0" r="0" b="0"/>
              <wp:wrapThrough wrapText="bothSides">
                <wp:wrapPolygon edited="0">
                  <wp:start x="226" y="0"/>
                  <wp:lineTo x="226" y="20422"/>
                  <wp:lineTo x="21356" y="20422"/>
                  <wp:lineTo x="21356" y="0"/>
                  <wp:lineTo x="226" y="0"/>
                </wp:wrapPolygon>
              </wp:wrapThrough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52745" cy="523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0E8A9C" w14:textId="77777777" w:rsidR="00E46C5A" w:rsidRDefault="00E46C5A" w:rsidP="00E46C5A">
                          <w:pPr>
                            <w:pStyle w:val="a5"/>
                            <w:tabs>
                              <w:tab w:val="clear" w:pos="8306"/>
                              <w:tab w:val="right" w:pos="9299"/>
                            </w:tabs>
                            <w:bidi w:val="0"/>
                            <w:ind w:left="-908" w:right="-993" w:firstLine="57"/>
                            <w:jc w:val="center"/>
                            <w:rPr>
                              <w:rFonts w:cs="Arial"/>
                              <w:color w:val="FFFFFF" w:themeColor="background1"/>
                            </w:rPr>
                          </w:pPr>
                          <w:r>
                            <w:rPr>
                              <w:color w:val="FFFFFF" w:themeColor="background1"/>
                              <w:rtl/>
                            </w:rPr>
                            <w:t xml:space="preserve">רח' האוניברסיטה </w:t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:rtl/>
                            </w:rPr>
                            <w:t>1</w:t>
                          </w:r>
                          <w:r>
                            <w:rPr>
                              <w:color w:val="FFFFFF" w:themeColor="background1"/>
                              <w:rtl/>
                            </w:rPr>
                            <w:t xml:space="preserve">, נתניה </w:t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:rtl/>
                            </w:rPr>
                            <w:t>42365</w:t>
                          </w:r>
                          <w:r>
                            <w:rPr>
                              <w:color w:val="FFFFFF" w:themeColor="background1"/>
                              <w:rtl/>
                            </w:rPr>
                            <w:t xml:space="preserve"> </w:t>
                          </w:r>
                          <w:r>
                            <w:rPr>
                              <w:rFonts w:cs="Times New Roman"/>
                              <w:color w:val="FFFFFF" w:themeColor="background1"/>
                              <w:rtl/>
                            </w:rPr>
                            <w:t xml:space="preserve">• </w:t>
                          </w:r>
                          <w:r>
                            <w:rPr>
                              <w:rFonts w:cs="Arial"/>
                              <w:color w:val="FFFFFF" w:themeColor="background1"/>
                              <w:rtl/>
                            </w:rPr>
                            <w:t xml:space="preserve">טל': </w:t>
                          </w:r>
                          <w:r>
                            <w:rPr>
                              <w:rFonts w:cs="Arial"/>
                              <w:color w:val="FFFFFF" w:themeColor="background1"/>
                              <w:sz w:val="18"/>
                              <w:szCs w:val="18"/>
                              <w:rtl/>
                            </w:rPr>
                            <w:t>8607777 (972-9)</w:t>
                          </w:r>
                          <w:r>
                            <w:rPr>
                              <w:rFonts w:cs="Arial"/>
                              <w:color w:val="FFFFFF" w:themeColor="background1"/>
                              <w:rtl/>
                            </w:rPr>
                            <w:t xml:space="preserve"> • פקס: </w:t>
                          </w:r>
                          <w:r>
                            <w:rPr>
                              <w:rFonts w:cs="Arial"/>
                              <w:color w:val="FFFFFF" w:themeColor="background1"/>
                              <w:sz w:val="18"/>
                              <w:szCs w:val="18"/>
                              <w:rtl/>
                            </w:rPr>
                            <w:t>8844439 (972-9)</w:t>
                          </w:r>
                          <w:r>
                            <w:rPr>
                              <w:rFonts w:cs="Arial"/>
                              <w:color w:val="FFFFFF" w:themeColor="background1"/>
                              <w:rtl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color w:val="FFFFFF" w:themeColor="background1"/>
                              <w:sz w:val="18"/>
                              <w:szCs w:val="18"/>
                              <w:rtl/>
                            </w:rPr>
                            <w:t>)</w:t>
                          </w:r>
                          <w:r>
                            <w:rPr>
                              <w:rFonts w:cs="Arial"/>
                              <w:color w:val="FFFFFF" w:themeColor="background1"/>
                              <w:rtl/>
                            </w:rPr>
                            <w:t xml:space="preserve"> • </w:t>
                          </w:r>
                          <w:proofErr w:type="spellStart"/>
                          <w:r>
                            <w:rPr>
                              <w:rFonts w:cs="Arial"/>
                              <w:color w:val="FFFFFF" w:themeColor="background1"/>
                              <w:rtl/>
                            </w:rPr>
                            <w:t>ע.ר</w:t>
                          </w:r>
                          <w:proofErr w:type="spellEnd"/>
                          <w:r>
                            <w:rPr>
                              <w:rFonts w:cs="Arial"/>
                              <w:color w:val="FFFFFF" w:themeColor="background1"/>
                              <w:rtl/>
                            </w:rPr>
                            <w:t xml:space="preserve"> 580242451 </w:t>
                          </w:r>
                          <w:r>
                            <w:rPr>
                              <w:rFonts w:cs="Arial" w:hint="cs"/>
                              <w:color w:val="FFFFFF" w:themeColor="background1"/>
                            </w:rPr>
                            <w:t xml:space="preserve"> </w:t>
                          </w:r>
                        </w:p>
                        <w:p w14:paraId="4BE85D7C" w14:textId="77777777" w:rsidR="00E46C5A" w:rsidRDefault="00E46C5A" w:rsidP="00E46C5A">
                          <w:pPr>
                            <w:pStyle w:val="a5"/>
                            <w:tabs>
                              <w:tab w:val="clear" w:pos="8306"/>
                              <w:tab w:val="right" w:pos="9299"/>
                            </w:tabs>
                            <w:bidi w:val="0"/>
                            <w:ind w:left="-908" w:right="-993" w:firstLine="57"/>
                            <w:jc w:val="center"/>
                            <w:rPr>
                              <w:rFonts w:cs="Arial"/>
                              <w:color w:val="FFFFFF" w:themeColor="background1"/>
                            </w:rPr>
                          </w:pPr>
                          <w:r>
                            <w:rPr>
                              <w:rFonts w:cs="Arial"/>
                              <w:color w:val="FFFFFF" w:themeColor="background1"/>
                            </w:rPr>
                            <w:t>1 University, Netanya 42365 – ISRAEL • Tel: (972-9) 8607777 • fax: (972-9) 8844439</w:t>
                          </w:r>
                        </w:p>
                        <w:p w14:paraId="2C573D95" w14:textId="77777777" w:rsidR="00E46C5A" w:rsidRDefault="00E46C5A" w:rsidP="00E46C5A">
                          <w:pPr>
                            <w:pStyle w:val="a5"/>
                            <w:tabs>
                              <w:tab w:val="clear" w:pos="8306"/>
                              <w:tab w:val="right" w:pos="9299"/>
                            </w:tabs>
                            <w:bidi w:val="0"/>
                            <w:ind w:left="-908" w:right="-993" w:firstLine="57"/>
                            <w:jc w:val="center"/>
                            <w:rPr>
                              <w:rFonts w:cs="Arial"/>
                              <w:color w:val="FFFFFF" w:themeColor="background1"/>
                            </w:rPr>
                          </w:pPr>
                        </w:p>
                        <w:p w14:paraId="29E2474F" w14:textId="77777777" w:rsidR="00E46C5A" w:rsidRDefault="00E46C5A" w:rsidP="00E46C5A">
                          <w:pPr>
                            <w:pStyle w:val="a5"/>
                            <w:tabs>
                              <w:tab w:val="clear" w:pos="8306"/>
                              <w:tab w:val="right" w:pos="9299"/>
                            </w:tabs>
                            <w:bidi w:val="0"/>
                            <w:ind w:left="-908" w:right="-993" w:firstLine="57"/>
                            <w:jc w:val="center"/>
                            <w:rPr>
                              <w:rFonts w:cs="Arial"/>
                              <w:rtl/>
                            </w:rPr>
                          </w:pPr>
                        </w:p>
                        <w:p w14:paraId="68D674CB" w14:textId="77777777" w:rsidR="007D0558" w:rsidRPr="008F65EB" w:rsidRDefault="007D0558" w:rsidP="007D0558">
                          <w:pPr>
                            <w:pStyle w:val="a5"/>
                            <w:tabs>
                              <w:tab w:val="clear" w:pos="8306"/>
                              <w:tab w:val="right" w:pos="9299"/>
                            </w:tabs>
                            <w:bidi w:val="0"/>
                            <w:ind w:left="-908" w:right="-993" w:firstLine="57"/>
                            <w:jc w:val="center"/>
                            <w:rPr>
                              <w:rFonts w:cs="Arial"/>
                              <w:color w:val="FFFFFF" w:themeColor="background1"/>
                            </w:rPr>
                          </w:pPr>
                        </w:p>
                        <w:p w14:paraId="064B7A73" w14:textId="77777777" w:rsidR="007D0558" w:rsidRPr="00011675" w:rsidRDefault="007D0558" w:rsidP="007D0558">
                          <w:pPr>
                            <w:pStyle w:val="a5"/>
                            <w:tabs>
                              <w:tab w:val="clear" w:pos="8306"/>
                              <w:tab w:val="right" w:pos="9299"/>
                            </w:tabs>
                            <w:bidi w:val="0"/>
                            <w:ind w:left="-908" w:right="-993" w:firstLine="57"/>
                            <w:jc w:val="center"/>
                            <w:rPr>
                              <w:rFonts w:cs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639E5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8.6pt;margin-top:4.1pt;width:429.35pt;height:41.2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" filled="f" stroked="f">
              <v:textbox>
                <w:txbxContent>
                  <w:p w14:paraId="5F0E8A9C" w14:textId="77777777" w:rsidR="00E46C5A" w:rsidRDefault="00E46C5A" w:rsidP="00E46C5A">
                    <w:pPr>
                      <w:pStyle w:val="a5"/>
                      <w:tabs>
                        <w:tab w:val="clear" w:pos="8306"/>
                        <w:tab w:val="right" w:pos="9299"/>
                      </w:tabs>
                      <w:bidi w:val="0"/>
                      <w:ind w:left="-908" w:right="-993" w:firstLine="57"/>
                      <w:jc w:val="center"/>
                      <w:rPr>
                        <w:rFonts w:cs="Arial"/>
                        <w:color w:val="FFFFFF" w:themeColor="background1"/>
                      </w:rPr>
                    </w:pPr>
                    <w:r>
                      <w:rPr>
                        <w:color w:val="FFFFFF" w:themeColor="background1"/>
                        <w:rtl/>
                      </w:rPr>
                      <w:t xml:space="preserve">רח' האוניברסיטה </w:t>
                    </w:r>
                    <w:r>
                      <w:rPr>
                        <w:color w:val="FFFFFF" w:themeColor="background1"/>
                        <w:sz w:val="18"/>
                        <w:szCs w:val="18"/>
                        <w:rtl/>
                      </w:rPr>
                      <w:t>1</w:t>
                    </w:r>
                    <w:r>
                      <w:rPr>
                        <w:color w:val="FFFFFF" w:themeColor="background1"/>
                        <w:rtl/>
                      </w:rPr>
                      <w:t xml:space="preserve">, נתניה </w:t>
                    </w:r>
                    <w:r>
                      <w:rPr>
                        <w:color w:val="FFFFFF" w:themeColor="background1"/>
                        <w:sz w:val="18"/>
                        <w:szCs w:val="18"/>
                        <w:rtl/>
                      </w:rPr>
                      <w:t>42365</w:t>
                    </w:r>
                    <w:r>
                      <w:rPr>
                        <w:color w:val="FFFFFF" w:themeColor="background1"/>
                        <w:rtl/>
                      </w:rPr>
                      <w:t xml:space="preserve"> </w:t>
                    </w:r>
                    <w:r>
                      <w:rPr>
                        <w:rFonts w:cs="Times New Roman"/>
                        <w:color w:val="FFFFFF" w:themeColor="background1"/>
                        <w:rtl/>
                      </w:rPr>
                      <w:t xml:space="preserve">• </w:t>
                    </w:r>
                    <w:r>
                      <w:rPr>
                        <w:rFonts w:cs="Arial"/>
                        <w:color w:val="FFFFFF" w:themeColor="background1"/>
                        <w:rtl/>
                      </w:rPr>
                      <w:t xml:space="preserve">טל': </w:t>
                    </w:r>
                    <w:r>
                      <w:rPr>
                        <w:rFonts w:cs="Arial"/>
                        <w:color w:val="FFFFFF" w:themeColor="background1"/>
                        <w:sz w:val="18"/>
                        <w:szCs w:val="18"/>
                        <w:rtl/>
                      </w:rPr>
                      <w:t>8607777 (972-9)</w:t>
                    </w:r>
                    <w:r>
                      <w:rPr>
                        <w:rFonts w:cs="Arial"/>
                        <w:color w:val="FFFFFF" w:themeColor="background1"/>
                        <w:rtl/>
                      </w:rPr>
                      <w:t xml:space="preserve"> • פקס: </w:t>
                    </w:r>
                    <w:r>
                      <w:rPr>
                        <w:rFonts w:cs="Arial"/>
                        <w:color w:val="FFFFFF" w:themeColor="background1"/>
                        <w:sz w:val="18"/>
                        <w:szCs w:val="18"/>
                        <w:rtl/>
                      </w:rPr>
                      <w:t>8844439 (972-9)</w:t>
                    </w:r>
                    <w:r>
                      <w:rPr>
                        <w:rFonts w:cs="Arial"/>
                        <w:color w:val="FFFFFF" w:themeColor="background1"/>
                        <w:rtl/>
                      </w:rPr>
                      <w:t xml:space="preserve"> </w:t>
                    </w:r>
                    <w:r>
                      <w:rPr>
                        <w:rFonts w:cs="Arial"/>
                        <w:color w:val="FFFFFF" w:themeColor="background1"/>
                        <w:sz w:val="18"/>
                        <w:szCs w:val="18"/>
                        <w:rtl/>
                      </w:rPr>
                      <w:t>)</w:t>
                    </w:r>
                    <w:r>
                      <w:rPr>
                        <w:rFonts w:cs="Arial"/>
                        <w:color w:val="FFFFFF" w:themeColor="background1"/>
                        <w:rtl/>
                      </w:rPr>
                      <w:t xml:space="preserve"> • </w:t>
                    </w:r>
                    <w:proofErr w:type="spellStart"/>
                    <w:r>
                      <w:rPr>
                        <w:rFonts w:cs="Arial"/>
                        <w:color w:val="FFFFFF" w:themeColor="background1"/>
                        <w:rtl/>
                      </w:rPr>
                      <w:t>ע.ר</w:t>
                    </w:r>
                    <w:proofErr w:type="spellEnd"/>
                    <w:r>
                      <w:rPr>
                        <w:rFonts w:cs="Arial"/>
                        <w:color w:val="FFFFFF" w:themeColor="background1"/>
                        <w:rtl/>
                      </w:rPr>
                      <w:t xml:space="preserve"> 580242451 </w:t>
                    </w:r>
                    <w:r>
                      <w:rPr>
                        <w:rFonts w:cs="Arial" w:hint="cs"/>
                        <w:color w:val="FFFFFF" w:themeColor="background1"/>
                      </w:rPr>
                      <w:t xml:space="preserve"> </w:t>
                    </w:r>
                  </w:p>
                  <w:p w14:paraId="4BE85D7C" w14:textId="77777777" w:rsidR="00E46C5A" w:rsidRDefault="00E46C5A" w:rsidP="00E46C5A">
                    <w:pPr>
                      <w:pStyle w:val="a5"/>
                      <w:tabs>
                        <w:tab w:val="clear" w:pos="8306"/>
                        <w:tab w:val="right" w:pos="9299"/>
                      </w:tabs>
                      <w:bidi w:val="0"/>
                      <w:ind w:left="-908" w:right="-993" w:firstLine="57"/>
                      <w:jc w:val="center"/>
                      <w:rPr>
                        <w:rFonts w:cs="Arial"/>
                        <w:color w:val="FFFFFF" w:themeColor="background1"/>
                      </w:rPr>
                    </w:pPr>
                    <w:r>
                      <w:rPr>
                        <w:rFonts w:cs="Arial"/>
                        <w:color w:val="FFFFFF" w:themeColor="background1"/>
                      </w:rPr>
                      <w:t>1 University, Netanya 42365 – ISRAEL • Tel: (972-9) 8607777 • fax: (972-9) 8844439</w:t>
                    </w:r>
                  </w:p>
                  <w:p w14:paraId="2C573D95" w14:textId="77777777" w:rsidR="00E46C5A" w:rsidRDefault="00E46C5A" w:rsidP="00E46C5A">
                    <w:pPr>
                      <w:pStyle w:val="a5"/>
                      <w:tabs>
                        <w:tab w:val="clear" w:pos="8306"/>
                        <w:tab w:val="right" w:pos="9299"/>
                      </w:tabs>
                      <w:bidi w:val="0"/>
                      <w:ind w:left="-908" w:right="-993" w:firstLine="57"/>
                      <w:jc w:val="center"/>
                      <w:rPr>
                        <w:rFonts w:cs="Arial"/>
                        <w:color w:val="FFFFFF" w:themeColor="background1"/>
                      </w:rPr>
                    </w:pPr>
                  </w:p>
                  <w:p w14:paraId="29E2474F" w14:textId="77777777" w:rsidR="00E46C5A" w:rsidRDefault="00E46C5A" w:rsidP="00E46C5A">
                    <w:pPr>
                      <w:pStyle w:val="a5"/>
                      <w:tabs>
                        <w:tab w:val="clear" w:pos="8306"/>
                        <w:tab w:val="right" w:pos="9299"/>
                      </w:tabs>
                      <w:bidi w:val="0"/>
                      <w:ind w:left="-908" w:right="-993" w:firstLine="57"/>
                      <w:jc w:val="center"/>
                      <w:rPr>
                        <w:rFonts w:cs="Arial"/>
                        <w:rtl/>
                      </w:rPr>
                    </w:pPr>
                  </w:p>
                  <w:p w14:paraId="68D674CB" w14:textId="77777777" w:rsidR="007D0558" w:rsidRPr="008F65EB" w:rsidRDefault="007D0558" w:rsidP="007D0558">
                    <w:pPr>
                      <w:pStyle w:val="a5"/>
                      <w:tabs>
                        <w:tab w:val="clear" w:pos="8306"/>
                        <w:tab w:val="right" w:pos="9299"/>
                      </w:tabs>
                      <w:bidi w:val="0"/>
                      <w:ind w:left="-908" w:right="-993" w:firstLine="57"/>
                      <w:jc w:val="center"/>
                      <w:rPr>
                        <w:rFonts w:cs="Arial"/>
                        <w:color w:val="FFFFFF" w:themeColor="background1"/>
                      </w:rPr>
                    </w:pPr>
                  </w:p>
                  <w:p w14:paraId="064B7A73" w14:textId="77777777" w:rsidR="007D0558" w:rsidRPr="00011675" w:rsidRDefault="007D0558" w:rsidP="007D0558">
                    <w:pPr>
                      <w:pStyle w:val="a5"/>
                      <w:tabs>
                        <w:tab w:val="clear" w:pos="8306"/>
                        <w:tab w:val="right" w:pos="9299"/>
                      </w:tabs>
                      <w:bidi w:val="0"/>
                      <w:ind w:left="-908" w:right="-993" w:firstLine="57"/>
                      <w:jc w:val="center"/>
                      <w:rPr>
                        <w:rFonts w:cs="Arial"/>
                      </w:rPr>
                    </w:pPr>
                  </w:p>
                </w:txbxContent>
              </v:textbox>
              <w10:wrap type="through" anchorx="margin"/>
            </v:shape>
          </w:pict>
        </mc:Fallback>
      </mc:AlternateContent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650D4F" w14:textId="77777777" w:rsidR="00ED49B2" w:rsidRDefault="00ED49B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13DED1" w14:textId="77777777" w:rsidR="00E32428" w:rsidRDefault="00E32428" w:rsidP="00CD3045">
      <w:pPr>
        <w:spacing w:after="0" w:line="240" w:lineRule="auto"/>
      </w:pPr>
      <w:r>
        <w:separator/>
      </w:r>
    </w:p>
  </w:footnote>
  <w:footnote w:type="continuationSeparator" w:id="0">
    <w:p w14:paraId="49DAC097" w14:textId="77777777" w:rsidR="00E32428" w:rsidRDefault="00E32428" w:rsidP="00CD30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996C2B" w14:textId="77777777" w:rsidR="00CD3045" w:rsidRDefault="004827E1">
    <w:pPr>
      <w:pStyle w:val="a3"/>
    </w:pPr>
    <w:r>
      <w:rPr>
        <w:noProof/>
      </w:rPr>
      <w:pict w14:anchorId="11CD3B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472080" o:spid="_x0000_s2056" type="#_x0000_t75" style="position:absolute;left:0;text-align:left;margin-left:0;margin-top:0;width:595.2pt;height:841.9pt;z-index:-251657216;mso-position-horizontal:center;mso-position-horizontal-relative:margin;mso-position-vertical:center;mso-position-vertical-relative:margin" o:allowincell="f">
          <v:imagedata r:id="rId1" o:title="11957 a4 english_hebrew_al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76E8E1" w14:textId="77777777" w:rsidR="002F5CB9" w:rsidRPr="002F5CB9" w:rsidRDefault="00011675" w:rsidP="00466B30">
    <w:pPr>
      <w:pStyle w:val="1"/>
      <w:tabs>
        <w:tab w:val="left" w:pos="5235"/>
        <w:tab w:val="left" w:pos="6480"/>
      </w:tabs>
      <w:ind w:right="975"/>
      <w:rPr>
        <w:rFonts w:ascii="Verdana" w:hAnsi="Verdana"/>
      </w:rPr>
    </w:pPr>
    <w:r w:rsidRPr="002F5CB9">
      <w:rPr>
        <w:noProof/>
      </w:rPr>
      <w:drawing>
        <wp:anchor distT="0" distB="0" distL="114300" distR="114300" simplePos="0" relativeHeight="251657215" behindDoc="1" locked="0" layoutInCell="1" allowOverlap="1" wp14:anchorId="097F6103" wp14:editId="76B978FE">
          <wp:simplePos x="0" y="0"/>
          <wp:positionH relativeFrom="page">
            <wp:posOffset>-28575</wp:posOffset>
          </wp:positionH>
          <wp:positionV relativeFrom="page">
            <wp:align>top</wp:align>
          </wp:positionV>
          <wp:extent cx="7632192" cy="10794649"/>
          <wp:effectExtent l="0" t="0" r="6985" b="698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DataPlus\11957\Studio\Work\A4-logo_eng+heb\11957 a4 english_hebrew_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637442" cy="1080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F5CB9">
      <w:rPr>
        <w:rFonts w:ascii="Fb TamlilEng Medium" w:hAnsi="Fb TamlilEng Medium" w:cs="Fb TamlilEng Medium"/>
        <w:sz w:val="30"/>
        <w:szCs w:val="30"/>
      </w:rPr>
      <w:tab/>
    </w:r>
  </w:p>
  <w:tbl>
    <w:tblPr>
      <w:tblW w:w="0" w:type="auto"/>
      <w:tblCellSpacing w:w="0" w:type="dxa"/>
      <w:tblInd w:w="-405" w:type="dxa"/>
      <w:tblCellMar>
        <w:top w:w="150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"/>
    </w:tblGrid>
    <w:tr w:rsidR="002F5CB9" w:rsidRPr="002F5CB9" w14:paraId="5D5D0752" w14:textId="77777777" w:rsidTr="00FF62A3">
      <w:trPr>
        <w:tblCellSpacing w:w="0" w:type="dxa"/>
      </w:trPr>
      <w:tc>
        <w:tcPr>
          <w:tcW w:w="0" w:type="auto"/>
          <w:vAlign w:val="center"/>
          <w:hideMark/>
        </w:tcPr>
        <w:p w14:paraId="79D0E137" w14:textId="77777777" w:rsidR="002F5CB9" w:rsidRPr="002F5CB9" w:rsidRDefault="002F5CB9" w:rsidP="00466B30">
          <w:pPr>
            <w:numPr>
              <w:ilvl w:val="0"/>
              <w:numId w:val="1"/>
            </w:numPr>
            <w:shd w:val="clear" w:color="auto" w:fill="000000"/>
            <w:bidi w:val="0"/>
            <w:spacing w:after="0" w:line="240" w:lineRule="auto"/>
            <w:ind w:left="360"/>
            <w:rPr>
              <w:rFonts w:ascii="Arial" w:eastAsia="Times New Roman" w:hAnsi="Arial" w:cs="Arial"/>
              <w:b/>
              <w:bCs/>
              <w:color w:val="002163"/>
              <w:sz w:val="16"/>
              <w:szCs w:val="16"/>
            </w:rPr>
          </w:pPr>
          <w:bookmarkStart w:id="0" w:name="startNavigation"/>
          <w:bookmarkEnd w:id="0"/>
        </w:p>
      </w:tc>
    </w:tr>
  </w:tbl>
  <w:p w14:paraId="54EEB6DF" w14:textId="77777777" w:rsidR="00CD3045" w:rsidRDefault="00CD3045" w:rsidP="000F2E20">
    <w:pPr>
      <w:pStyle w:val="a3"/>
      <w:tabs>
        <w:tab w:val="left" w:pos="462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9476F5" w14:textId="77777777" w:rsidR="00CD3045" w:rsidRDefault="004827E1">
    <w:pPr>
      <w:pStyle w:val="a3"/>
    </w:pPr>
    <w:r>
      <w:rPr>
        <w:noProof/>
      </w:rPr>
      <w:pict w14:anchorId="095A0F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472079" o:spid="_x0000_s2055" type="#_x0000_t75" style="position:absolute;left:0;text-align:left;margin-left:0;margin-top:0;width:595.2pt;height:841.9pt;z-index:-251658240;mso-position-horizontal:center;mso-position-horizontal-relative:margin;mso-position-vertical:center;mso-position-vertical-relative:margin" o:allowincell="f">
          <v:imagedata r:id="rId1" o:title="11957 a4 english_hebrew_all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9E7781"/>
    <w:multiLevelType w:val="multilevel"/>
    <w:tmpl w:val="DD386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930AB6"/>
    <w:multiLevelType w:val="hybridMultilevel"/>
    <w:tmpl w:val="BC8034E8"/>
    <w:lvl w:ilvl="0" w:tplc="65FE2604">
      <w:start w:val="1"/>
      <w:numFmt w:val="decimal"/>
      <w:lvlText w:val="%1"/>
      <w:lvlJc w:val="left"/>
      <w:pPr>
        <w:ind w:left="720" w:hanging="360"/>
      </w:pPr>
      <w:rPr>
        <w:rFonts w:eastAsiaTheme="minorHAns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916BAD"/>
    <w:multiLevelType w:val="multilevel"/>
    <w:tmpl w:val="4EEC3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BD0F20"/>
    <w:multiLevelType w:val="multilevel"/>
    <w:tmpl w:val="E85CD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3A2B7B"/>
    <w:multiLevelType w:val="hybridMultilevel"/>
    <w:tmpl w:val="5928BD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EC0508"/>
    <w:multiLevelType w:val="multilevel"/>
    <w:tmpl w:val="4D926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783A8F"/>
    <w:multiLevelType w:val="multilevel"/>
    <w:tmpl w:val="754A2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BF3C69"/>
    <w:multiLevelType w:val="hybridMultilevel"/>
    <w:tmpl w:val="375C47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3B45E8"/>
    <w:multiLevelType w:val="hybridMultilevel"/>
    <w:tmpl w:val="DA6AB1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3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D24"/>
    <w:rsid w:val="00011675"/>
    <w:rsid w:val="00057090"/>
    <w:rsid w:val="000F2E20"/>
    <w:rsid w:val="001128A3"/>
    <w:rsid w:val="001A2B06"/>
    <w:rsid w:val="001B61A3"/>
    <w:rsid w:val="001D6BA8"/>
    <w:rsid w:val="00234A3D"/>
    <w:rsid w:val="002577E2"/>
    <w:rsid w:val="002578CB"/>
    <w:rsid w:val="002F5CB9"/>
    <w:rsid w:val="003278D6"/>
    <w:rsid w:val="0038330E"/>
    <w:rsid w:val="003A367C"/>
    <w:rsid w:val="004510B9"/>
    <w:rsid w:val="00466B30"/>
    <w:rsid w:val="004827E1"/>
    <w:rsid w:val="005519C9"/>
    <w:rsid w:val="005577A7"/>
    <w:rsid w:val="005942A4"/>
    <w:rsid w:val="005B492A"/>
    <w:rsid w:val="005D26F9"/>
    <w:rsid w:val="005E6A6A"/>
    <w:rsid w:val="007812E6"/>
    <w:rsid w:val="007C1330"/>
    <w:rsid w:val="007C5734"/>
    <w:rsid w:val="007D0558"/>
    <w:rsid w:val="007E39AB"/>
    <w:rsid w:val="0085385C"/>
    <w:rsid w:val="008B7360"/>
    <w:rsid w:val="008F65EB"/>
    <w:rsid w:val="009D44E8"/>
    <w:rsid w:val="009F1B0C"/>
    <w:rsid w:val="00A658A6"/>
    <w:rsid w:val="00AA0E7C"/>
    <w:rsid w:val="00AB0CB3"/>
    <w:rsid w:val="00AE62D7"/>
    <w:rsid w:val="00AF1A0C"/>
    <w:rsid w:val="00B06786"/>
    <w:rsid w:val="00B25A50"/>
    <w:rsid w:val="00B37F1B"/>
    <w:rsid w:val="00B4629B"/>
    <w:rsid w:val="00B86A3C"/>
    <w:rsid w:val="00B87521"/>
    <w:rsid w:val="00BC36B7"/>
    <w:rsid w:val="00BE5D24"/>
    <w:rsid w:val="00C70A13"/>
    <w:rsid w:val="00C72003"/>
    <w:rsid w:val="00C751D3"/>
    <w:rsid w:val="00CB387C"/>
    <w:rsid w:val="00CD19CE"/>
    <w:rsid w:val="00CD3045"/>
    <w:rsid w:val="00D57C25"/>
    <w:rsid w:val="00DF11E0"/>
    <w:rsid w:val="00DF142F"/>
    <w:rsid w:val="00E32428"/>
    <w:rsid w:val="00E33E4C"/>
    <w:rsid w:val="00E46C5A"/>
    <w:rsid w:val="00ED49B2"/>
    <w:rsid w:val="00F13310"/>
    <w:rsid w:val="00F30C57"/>
    <w:rsid w:val="00F438DA"/>
    <w:rsid w:val="00FC3312"/>
    <w:rsid w:val="00FF6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."/>
  <w:listSeparator w:val=","/>
  <w14:docId w14:val="7C7E262E"/>
  <w15:docId w15:val="{00490512-1F79-4B38-95BA-9180FFCA4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link w:val="10"/>
    <w:uiPriority w:val="9"/>
    <w:qFormat/>
    <w:rsid w:val="002F5CB9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304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CD3045"/>
  </w:style>
  <w:style w:type="paragraph" w:styleId="a5">
    <w:name w:val="footer"/>
    <w:basedOn w:val="a"/>
    <w:link w:val="a6"/>
    <w:uiPriority w:val="99"/>
    <w:unhideWhenUsed/>
    <w:rsid w:val="00CD304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CD3045"/>
  </w:style>
  <w:style w:type="paragraph" w:styleId="a7">
    <w:name w:val="Balloon Text"/>
    <w:basedOn w:val="a"/>
    <w:link w:val="a8"/>
    <w:uiPriority w:val="99"/>
    <w:semiHidden/>
    <w:unhideWhenUsed/>
    <w:rsid w:val="00AB0C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AB0CB3"/>
    <w:rPr>
      <w:rFonts w:ascii="Tahoma" w:hAnsi="Tahoma" w:cs="Tahoma"/>
      <w:sz w:val="16"/>
      <w:szCs w:val="16"/>
    </w:rPr>
  </w:style>
  <w:style w:type="character" w:customStyle="1" w:styleId="10">
    <w:name w:val="כותרת 1 תו"/>
    <w:basedOn w:val="a0"/>
    <w:link w:val="1"/>
    <w:uiPriority w:val="9"/>
    <w:rsid w:val="002F5CB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menu-item-text">
    <w:name w:val="menu-item-text"/>
    <w:basedOn w:val="a0"/>
    <w:rsid w:val="002F5CB9"/>
  </w:style>
  <w:style w:type="paragraph" w:styleId="a9">
    <w:name w:val="List Paragraph"/>
    <w:basedOn w:val="a"/>
    <w:uiPriority w:val="34"/>
    <w:qFormat/>
    <w:rsid w:val="001B61A3"/>
    <w:pPr>
      <w:ind w:left="720"/>
      <w:contextualSpacing/>
    </w:pPr>
  </w:style>
  <w:style w:type="character" w:styleId="aa">
    <w:name w:val="Strong"/>
    <w:basedOn w:val="a0"/>
    <w:uiPriority w:val="22"/>
    <w:qFormat/>
    <w:rsid w:val="00DF142F"/>
    <w:rPr>
      <w:b/>
      <w:bCs/>
    </w:rPr>
  </w:style>
  <w:style w:type="paragraph" w:styleId="NormalWeb">
    <w:name w:val="Normal (Web)"/>
    <w:basedOn w:val="a"/>
    <w:uiPriority w:val="99"/>
    <w:semiHidden/>
    <w:unhideWhenUsed/>
    <w:rsid w:val="001128A3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a0"/>
    <w:uiPriority w:val="99"/>
    <w:unhideWhenUsed/>
    <w:rsid w:val="005E6A6A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5E6A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9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777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6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49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77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7656284">
              <w:marLeft w:val="23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29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91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help@netanya.ac.i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projects\&#1502;&#1499;&#1500;&#1500;&#1514;%20&#1504;&#1514;&#1504;&#1497;&#1492;\&#1500;&#1493;&#1490;&#1493;\&#1491;&#1508;&#1497;%20&#1500;&#1493;&#1490;&#1493;%20&#1502;&#1491;&#1493;&#1512;&#1497;&#1501;\&#1489;&#1512;&#1497;&#1507;%20&#1491;&#1508;&#1497;%20&#1502;&#1491;&#1493;&#1512;&#1497;&#1501;\&#1489;&#1497;&#1492;&#1505;%20&#1500;&#1502;&#1513;&#1508;&#1496;&#1497;&#1501;%20&#1514;&#1493;&#1488;&#1512;%20&#1513;&#1504;&#1497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ביהס למשפטים תואר שני</Template>
  <TotalTime>2</TotalTime>
  <Pages>3</Pages>
  <Words>601</Words>
  <Characters>3006</Characters>
  <Application>Microsoft Office Word</Application>
  <DocSecurity>4</DocSecurity>
  <Lines>25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itsik Moyal</dc:creator>
  <cp:lastModifiedBy>Etoile Vizman</cp:lastModifiedBy>
  <cp:revision>2</cp:revision>
  <cp:lastPrinted>2017-04-18T10:48:00Z</cp:lastPrinted>
  <dcterms:created xsi:type="dcterms:W3CDTF">2020-12-07T07:20:00Z</dcterms:created>
  <dcterms:modified xsi:type="dcterms:W3CDTF">2020-12-07T07:20:00Z</dcterms:modified>
</cp:coreProperties>
</file>